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50CF" w14:textId="77777777" w:rsidR="00FE5BD1" w:rsidRDefault="00FE5BD1">
      <w:pPr>
        <w:pStyle w:val="BodyText"/>
        <w:spacing w:before="2"/>
        <w:rPr>
          <w:b/>
          <w:sz w:val="16"/>
        </w:rPr>
      </w:pPr>
    </w:p>
    <w:p w14:paraId="51FFE167" w14:textId="1DA19914" w:rsidR="00FE5BD1" w:rsidRDefault="00CB4F37" w:rsidP="00493E01">
      <w:pPr>
        <w:pStyle w:val="ListParagraph"/>
        <w:spacing w:before="90"/>
        <w:ind w:left="1276" w:hanging="20"/>
        <w:jc w:val="center"/>
        <w:rPr>
          <w:b/>
          <w:sz w:val="32"/>
          <w:szCs w:val="32"/>
        </w:rPr>
      </w:pPr>
      <w:r w:rsidRPr="00493E01">
        <w:rPr>
          <w:b/>
          <w:sz w:val="32"/>
          <w:szCs w:val="32"/>
        </w:rPr>
        <w:t xml:space="preserve">Administrasi Sarana </w:t>
      </w:r>
      <w:r w:rsidRPr="00493E01">
        <w:rPr>
          <w:b/>
          <w:sz w:val="32"/>
          <w:szCs w:val="32"/>
        </w:rPr>
        <w:t>dan</w:t>
      </w:r>
      <w:r w:rsidRPr="00493E01">
        <w:rPr>
          <w:b/>
          <w:sz w:val="32"/>
          <w:szCs w:val="32"/>
        </w:rPr>
        <w:t xml:space="preserve"> Prasarana</w:t>
      </w:r>
    </w:p>
    <w:p w14:paraId="5B7A5766" w14:textId="7F77DAAA" w:rsidR="00493E01" w:rsidRDefault="00493E01" w:rsidP="00493E01">
      <w:pPr>
        <w:pStyle w:val="ListParagraph"/>
        <w:spacing w:before="90"/>
        <w:ind w:left="1276" w:hanging="20"/>
        <w:jc w:val="center"/>
        <w:rPr>
          <w:b/>
          <w:sz w:val="32"/>
          <w:szCs w:val="32"/>
        </w:rPr>
      </w:pPr>
    </w:p>
    <w:p w14:paraId="340C9A34" w14:textId="77777777" w:rsidR="00493E01" w:rsidRPr="00493E01" w:rsidRDefault="00493E01" w:rsidP="00493E01">
      <w:pPr>
        <w:pStyle w:val="ListParagraph"/>
        <w:spacing w:before="90"/>
        <w:ind w:left="1276" w:hanging="20"/>
        <w:jc w:val="center"/>
        <w:rPr>
          <w:b/>
          <w:sz w:val="32"/>
          <w:szCs w:val="32"/>
        </w:rPr>
      </w:pPr>
    </w:p>
    <w:p w14:paraId="6076FBD7" w14:textId="77777777" w:rsidR="00FE5BD1" w:rsidRDefault="00FE5BD1">
      <w:pPr>
        <w:pStyle w:val="BodyText"/>
        <w:rPr>
          <w:b/>
        </w:rPr>
      </w:pPr>
    </w:p>
    <w:p w14:paraId="4FA855A0" w14:textId="77777777" w:rsidR="00FE5BD1" w:rsidRDefault="00CB4F37">
      <w:pPr>
        <w:pStyle w:val="ListParagraph"/>
        <w:numPr>
          <w:ilvl w:val="2"/>
          <w:numId w:val="10"/>
        </w:numPr>
        <w:tabs>
          <w:tab w:val="left" w:pos="1582"/>
        </w:tabs>
        <w:ind w:hanging="286"/>
        <w:rPr>
          <w:b/>
          <w:sz w:val="24"/>
        </w:rPr>
      </w:pPr>
      <w:r>
        <w:rPr>
          <w:b/>
          <w:sz w:val="24"/>
        </w:rPr>
        <w:t>Pengertian Administrasi Sarana dan</w:t>
      </w:r>
      <w:r>
        <w:rPr>
          <w:b/>
          <w:spacing w:val="-2"/>
          <w:sz w:val="24"/>
        </w:rPr>
        <w:t xml:space="preserve"> </w:t>
      </w:r>
      <w:r>
        <w:rPr>
          <w:b/>
          <w:sz w:val="24"/>
        </w:rPr>
        <w:t>Prasarana</w:t>
      </w:r>
    </w:p>
    <w:p w14:paraId="07E9B1E5" w14:textId="77777777" w:rsidR="00FE5BD1" w:rsidRDefault="00FE5BD1">
      <w:pPr>
        <w:pStyle w:val="BodyText"/>
        <w:spacing w:before="7"/>
        <w:rPr>
          <w:b/>
          <w:sz w:val="23"/>
        </w:rPr>
      </w:pPr>
    </w:p>
    <w:p w14:paraId="44F0084A" w14:textId="39298DA9" w:rsidR="00FE5BD1" w:rsidRPr="00493E01" w:rsidRDefault="00CB4F37" w:rsidP="00493E01">
      <w:pPr>
        <w:spacing w:line="480" w:lineRule="auto"/>
        <w:ind w:left="1581" w:right="158" w:firstLine="566"/>
        <w:jc w:val="both"/>
        <w:rPr>
          <w:sz w:val="24"/>
        </w:rPr>
      </w:pPr>
      <w:r>
        <w:rPr>
          <w:sz w:val="24"/>
        </w:rPr>
        <w:t>Kata administrasai menurut asal katanya (</w:t>
      </w:r>
      <w:r>
        <w:rPr>
          <w:i/>
          <w:sz w:val="24"/>
        </w:rPr>
        <w:t>etimologis</w:t>
      </w:r>
      <w:r>
        <w:rPr>
          <w:sz w:val="24"/>
        </w:rPr>
        <w:t xml:space="preserve">) berasal dari bahasa latin, </w:t>
      </w:r>
      <w:r>
        <w:rPr>
          <w:i/>
          <w:sz w:val="24"/>
        </w:rPr>
        <w:t xml:space="preserve">ad </w:t>
      </w:r>
      <w:r>
        <w:rPr>
          <w:sz w:val="24"/>
        </w:rPr>
        <w:t xml:space="preserve">+ </w:t>
      </w:r>
      <w:r>
        <w:rPr>
          <w:i/>
          <w:sz w:val="24"/>
        </w:rPr>
        <w:t>ministrare</w:t>
      </w:r>
      <w:r>
        <w:rPr>
          <w:sz w:val="24"/>
        </w:rPr>
        <w:t xml:space="preserve">. </w:t>
      </w:r>
      <w:r>
        <w:rPr>
          <w:i/>
          <w:sz w:val="24"/>
        </w:rPr>
        <w:t xml:space="preserve">Ad </w:t>
      </w:r>
      <w:r>
        <w:rPr>
          <w:sz w:val="24"/>
        </w:rPr>
        <w:t xml:space="preserve">berarti intensif, sedangkan </w:t>
      </w:r>
      <w:r>
        <w:rPr>
          <w:i/>
          <w:sz w:val="24"/>
        </w:rPr>
        <w:t xml:space="preserve">ministrare </w:t>
      </w:r>
      <w:r>
        <w:rPr>
          <w:sz w:val="24"/>
        </w:rPr>
        <w:t>berarti melayani, membantu, dan memenuhi</w:t>
      </w:r>
      <w:r w:rsidR="00493E01">
        <w:rPr>
          <w:sz w:val="24"/>
          <w:lang w:val="en-ID"/>
        </w:rPr>
        <w:t xml:space="preserve">, </w:t>
      </w:r>
      <w:r>
        <w:t>jadi administrasi pendidikan adalah segenap proses pengarahan dan penginte</w:t>
      </w:r>
      <w:r>
        <w:t>grasian segala sesuatu, baik personel, spiritual maupun material, yang bersangkut paut dengan pencapaian tujuan pendidikan.</w:t>
      </w:r>
    </w:p>
    <w:p w14:paraId="477AE41C" w14:textId="0A2C547B" w:rsidR="00FE5BD1" w:rsidRDefault="00CB4F37">
      <w:pPr>
        <w:pStyle w:val="BodyText"/>
        <w:spacing w:line="480" w:lineRule="auto"/>
        <w:ind w:left="1581" w:right="159" w:firstLine="720"/>
        <w:jc w:val="both"/>
      </w:pPr>
      <w:r>
        <w:t>U</w:t>
      </w:r>
      <w:r>
        <w:t>kuran keberhasilan administrasi pendidikan adalah produktivitas pendidikan, yang pertama dilihat pada produk hasil atau efektivitas</w:t>
      </w:r>
      <w:r>
        <w:t xml:space="preserve"> dari proses, suasana dan efisiensi. Dalam pencapaian efektivitas ini diperlukan suatu proses minimal meliputi perilaku manusia berorganisasi. Perilaku itu dapat dinyatakan dalam bentuk perencanaan, pelaksanaan dan pengawasan atau pembinaan atas tugas kewa</w:t>
      </w:r>
      <w:r>
        <w:t xml:space="preserve">jiban administratif. </w:t>
      </w:r>
    </w:p>
    <w:p w14:paraId="62A772CA" w14:textId="636D41D7" w:rsidR="00FE5BD1" w:rsidRPr="00387BAF" w:rsidRDefault="00CB4F37" w:rsidP="00387BAF">
      <w:pPr>
        <w:pStyle w:val="BodyText"/>
        <w:spacing w:before="1" w:line="480" w:lineRule="auto"/>
        <w:ind w:left="1308" w:right="166" w:firstLine="720"/>
        <w:jc w:val="both"/>
        <w:rPr>
          <w:lang w:val="en-ID"/>
        </w:rPr>
      </w:pPr>
      <w:r>
        <w:t>Administrasi pendidikan tersebut juga mempunyai fungsi sebagai berikut</w:t>
      </w:r>
      <w:r w:rsidR="00387BAF">
        <w:rPr>
          <w:lang w:val="en-ID"/>
        </w:rPr>
        <w:t xml:space="preserve"> :</w:t>
      </w:r>
    </w:p>
    <w:p w14:paraId="4CEB8985" w14:textId="77777777" w:rsidR="00FE5BD1" w:rsidRDefault="00CB4F37">
      <w:pPr>
        <w:pStyle w:val="ListParagraph"/>
        <w:numPr>
          <w:ilvl w:val="0"/>
          <w:numId w:val="9"/>
        </w:numPr>
        <w:tabs>
          <w:tab w:val="left" w:pos="1865"/>
        </w:tabs>
        <w:spacing w:before="90" w:line="480" w:lineRule="auto"/>
        <w:ind w:right="164"/>
        <w:rPr>
          <w:sz w:val="24"/>
        </w:rPr>
      </w:pPr>
      <w:r>
        <w:rPr>
          <w:sz w:val="24"/>
        </w:rPr>
        <w:t>Fungsi perencanaan merupakan sejumlah kegiatan yang ditentukan sebelumnya untuk dilaksanakan pada suatu periode tertentu guna mencapai tujuan yang telah ditetapkan.</w:t>
      </w:r>
    </w:p>
    <w:p w14:paraId="0307A0DE" w14:textId="77777777" w:rsidR="00FE5BD1" w:rsidRDefault="00CB4F37">
      <w:pPr>
        <w:pStyle w:val="ListParagraph"/>
        <w:numPr>
          <w:ilvl w:val="0"/>
          <w:numId w:val="9"/>
        </w:numPr>
        <w:tabs>
          <w:tab w:val="left" w:pos="1865"/>
        </w:tabs>
        <w:spacing w:before="199" w:line="480" w:lineRule="auto"/>
        <w:ind w:right="158"/>
        <w:rPr>
          <w:sz w:val="24"/>
        </w:rPr>
      </w:pPr>
      <w:r>
        <w:rPr>
          <w:sz w:val="24"/>
        </w:rPr>
        <w:t>Fungsi pengorganisasian, merupa</w:t>
      </w:r>
      <w:r>
        <w:rPr>
          <w:sz w:val="24"/>
        </w:rPr>
        <w:t>kan proses penentuan pekerjaan- pekerjaan yang harus dilakukan pengelompokan tugas-tugas dan membagi-bagikan pekerjaan kepada setiap</w:t>
      </w:r>
      <w:r>
        <w:rPr>
          <w:spacing w:val="-3"/>
          <w:sz w:val="24"/>
        </w:rPr>
        <w:t xml:space="preserve"> </w:t>
      </w:r>
      <w:r>
        <w:rPr>
          <w:sz w:val="24"/>
        </w:rPr>
        <w:t>personalia.</w:t>
      </w:r>
    </w:p>
    <w:p w14:paraId="56B30730" w14:textId="77777777" w:rsidR="00FE5BD1" w:rsidRDefault="00CB4F37">
      <w:pPr>
        <w:pStyle w:val="ListParagraph"/>
        <w:numPr>
          <w:ilvl w:val="0"/>
          <w:numId w:val="9"/>
        </w:numPr>
        <w:tabs>
          <w:tab w:val="left" w:pos="1865"/>
        </w:tabs>
        <w:spacing w:line="480" w:lineRule="auto"/>
        <w:ind w:right="161"/>
        <w:rPr>
          <w:sz w:val="24"/>
        </w:rPr>
      </w:pPr>
      <w:r>
        <w:rPr>
          <w:sz w:val="24"/>
        </w:rPr>
        <w:lastRenderedPageBreak/>
        <w:t>Fungsi pelaksanaan merupakan usaha menggerakkan anggota- anggota kelompok sedemikian rupa hingga mereka berkein</w:t>
      </w:r>
      <w:r>
        <w:rPr>
          <w:sz w:val="24"/>
        </w:rPr>
        <w:t>ginan dan berusaha untuk mencapai sasaran organisasi dan sasaran anggota organisasi.</w:t>
      </w:r>
    </w:p>
    <w:p w14:paraId="2D27B287" w14:textId="77777777" w:rsidR="00FE5BD1" w:rsidRDefault="00CB4F37">
      <w:pPr>
        <w:pStyle w:val="ListParagraph"/>
        <w:numPr>
          <w:ilvl w:val="0"/>
          <w:numId w:val="9"/>
        </w:numPr>
        <w:tabs>
          <w:tab w:val="left" w:pos="1865"/>
        </w:tabs>
        <w:spacing w:line="480" w:lineRule="auto"/>
        <w:ind w:right="164"/>
        <w:rPr>
          <w:sz w:val="24"/>
        </w:rPr>
      </w:pPr>
      <w:r>
        <w:rPr>
          <w:sz w:val="24"/>
        </w:rPr>
        <w:t>Fungsi pengawasan merupakan proses pemantauan, penilaian, dan pelaporan rencana atas pencapaian tujuan yang telah ditetapkan.</w:t>
      </w:r>
    </w:p>
    <w:p w14:paraId="6913EF72" w14:textId="77777777" w:rsidR="00387BAF" w:rsidRDefault="00387BAF">
      <w:pPr>
        <w:pStyle w:val="BodyText"/>
        <w:spacing w:before="1" w:line="480" w:lineRule="auto"/>
        <w:ind w:left="1581" w:right="165" w:firstLine="566"/>
        <w:jc w:val="both"/>
      </w:pPr>
    </w:p>
    <w:p w14:paraId="66F8B9B6" w14:textId="7183D1C9" w:rsidR="00FE5BD1" w:rsidRDefault="00CB4F37">
      <w:pPr>
        <w:pStyle w:val="BodyText"/>
        <w:spacing w:before="1" w:line="480" w:lineRule="auto"/>
        <w:ind w:left="1581" w:right="165" w:firstLine="566"/>
        <w:jc w:val="both"/>
      </w:pPr>
      <w:r>
        <w:t>Apabila dalam administrasi sarana dan prasarana terlaksananya fungsi perncanaan, pengorganisasian, pelaksanaan dan pengawasan dalam pendidikan maka tujuan pendidikan yang telah  direncanakan oleh sekolah akan bisa tercapai secara baik.</w:t>
      </w:r>
    </w:p>
    <w:p w14:paraId="1E421B88" w14:textId="49DFECD6" w:rsidR="00FE5BD1" w:rsidRPr="007C5FFC" w:rsidRDefault="00CB4F37" w:rsidP="007C5FFC">
      <w:pPr>
        <w:pStyle w:val="BodyText"/>
        <w:spacing w:line="480" w:lineRule="auto"/>
        <w:ind w:left="1581" w:right="159" w:firstLine="566"/>
        <w:jc w:val="both"/>
      </w:pPr>
      <w:r>
        <w:t>Untuk mencapai tujua</w:t>
      </w:r>
      <w:r>
        <w:t>n yang diinginkan dalam pendidikan tentunya tidak terlepas dari berbagai administrasi dalam sekolah, antara lain :</w:t>
      </w:r>
      <w:r>
        <w:t xml:space="preserve"> 1) Administrasi Kurikulum, 2) Adminstrasi Personalia, 3) Administrasi Keuangan, 4) Administrasi Kesiswaan, 5) Administrasi Sarana dan Prasa</w:t>
      </w:r>
      <w:r>
        <w:t>rana.</w:t>
      </w:r>
    </w:p>
    <w:p w14:paraId="6926E993" w14:textId="08467AD2" w:rsidR="00FE5BD1" w:rsidRPr="00BC2439" w:rsidRDefault="00CB4F37">
      <w:pPr>
        <w:pStyle w:val="BodyText"/>
        <w:spacing w:before="90" w:line="480" w:lineRule="auto"/>
        <w:ind w:left="1581" w:right="160" w:firstLine="566"/>
        <w:jc w:val="both"/>
        <w:rPr>
          <w:lang w:val="en-ID"/>
        </w:rPr>
      </w:pPr>
      <w:r>
        <w:t>Sarana pendidikan adalah semua fasilitas yang diperlukan dalam proses belajar mengajar baik yang bergerak maupun tidak agar pencapaian tujuan pendidikan dapat berjalan dengan lancar, teratur, e</w:t>
      </w:r>
      <w:r>
        <w:t>fektif dan efisien.</w:t>
      </w:r>
    </w:p>
    <w:p w14:paraId="14DB9CF3" w14:textId="5272D6C5" w:rsidR="00FE5BD1" w:rsidRDefault="00CB4F37">
      <w:pPr>
        <w:pStyle w:val="BodyText"/>
        <w:spacing w:line="480" w:lineRule="auto"/>
        <w:ind w:left="1581" w:right="160" w:firstLine="566"/>
        <w:jc w:val="both"/>
      </w:pPr>
      <w:r>
        <w:t>Administrasi sarana dan prasarana mempunyai peranan yang sangat penting bagi terlaksananya proses pembelajaran di sekolah serta menunjang tercapainya tujuan pendidikan di sekolah baik secara  khusus maupun secara umum. Dalam al-Qur’an</w:t>
      </w:r>
      <w:r>
        <w:t xml:space="preserve"> juga ditemukan ayat- ayat yang menunjukkan bahwa pentingnya sarana dan prasarana atau </w:t>
      </w:r>
      <w:r>
        <w:lastRenderedPageBreak/>
        <w:t xml:space="preserve">alat dalam pendidikan. Makhluk Allah berupa hewan yang dijelaskan dalam al-Qur’an juga bisa menjadi alat dalam pendidikan. Seperti nama salah satu surat dalam al-Qur’an </w:t>
      </w:r>
      <w:r>
        <w:t>adalah an-Nahl yang artinya lebah, dalam ayat ke</w:t>
      </w:r>
      <w:r>
        <w:rPr>
          <w:spacing w:val="-2"/>
        </w:rPr>
        <w:t xml:space="preserve"> </w:t>
      </w:r>
      <w:r>
        <w:t>68-69:</w:t>
      </w:r>
    </w:p>
    <w:p w14:paraId="580FD511" w14:textId="77777777" w:rsidR="00BC2439" w:rsidRDefault="00CB4F37" w:rsidP="00BC2439">
      <w:pPr>
        <w:spacing w:before="90"/>
        <w:ind w:left="2552" w:right="142"/>
        <w:rPr>
          <w:i/>
          <w:sz w:val="24"/>
        </w:rPr>
      </w:pPr>
      <w:r>
        <w:rPr>
          <w:i/>
          <w:sz w:val="24"/>
        </w:rPr>
        <w:t>68. Dan Tuhanmu mewahyukan kepada lebah: "Buatlah sarang-sarang di bukit-bukit, di pohon-pohon kayu, dan di tempat-tempat yang</w:t>
      </w:r>
      <w:r>
        <w:rPr>
          <w:i/>
          <w:spacing w:val="56"/>
          <w:sz w:val="24"/>
        </w:rPr>
        <w:t xml:space="preserve"> </w:t>
      </w:r>
      <w:r>
        <w:rPr>
          <w:i/>
          <w:sz w:val="24"/>
        </w:rPr>
        <w:t>dibikin</w:t>
      </w:r>
      <w:r w:rsidR="00BC2439">
        <w:rPr>
          <w:i/>
          <w:sz w:val="24"/>
          <w:lang w:val="en-ID"/>
        </w:rPr>
        <w:t xml:space="preserve"> </w:t>
      </w:r>
      <w:r>
        <w:rPr>
          <w:i/>
          <w:sz w:val="24"/>
        </w:rPr>
        <w:t xml:space="preserve">manusia". </w:t>
      </w:r>
    </w:p>
    <w:p w14:paraId="22014418" w14:textId="5089F885" w:rsidR="00FE5BD1" w:rsidRDefault="00CB4F37" w:rsidP="00BC2439">
      <w:pPr>
        <w:spacing w:before="90"/>
        <w:ind w:left="2552" w:right="142"/>
        <w:rPr>
          <w:i/>
          <w:sz w:val="24"/>
        </w:rPr>
      </w:pPr>
      <w:r>
        <w:rPr>
          <w:i/>
          <w:sz w:val="24"/>
        </w:rPr>
        <w:t>69. Kemudian makanlah dari tiap-tiap (macam) buah- buahan dan tempuhlah jalan Tuhanmu yang telah dimudahkan (bagimu). dari perut lebah itu ke luar minuman (madu) ya</w:t>
      </w:r>
      <w:r>
        <w:rPr>
          <w:i/>
          <w:sz w:val="24"/>
        </w:rPr>
        <w:t>ng bermacam-macam warnanya, di dalamnya terdapat obat yang menyembuhkan bagi manusia. Sesungguhnya pada yang demikian itu benar-benar terdapat tanda (kebesaran Tuhan) bagi orang-orang yang memikirkan.</w:t>
      </w:r>
    </w:p>
    <w:p w14:paraId="259E1793" w14:textId="77777777" w:rsidR="00FE5BD1" w:rsidRDefault="00FE5BD1">
      <w:pPr>
        <w:pStyle w:val="BodyText"/>
        <w:rPr>
          <w:i/>
        </w:rPr>
      </w:pPr>
    </w:p>
    <w:p w14:paraId="77EBDC75" w14:textId="77777777" w:rsidR="00BC2439" w:rsidRDefault="00BC2439">
      <w:pPr>
        <w:pStyle w:val="BodyText"/>
        <w:spacing w:line="480" w:lineRule="auto"/>
        <w:ind w:left="1581" w:right="159" w:firstLine="566"/>
        <w:jc w:val="both"/>
      </w:pPr>
    </w:p>
    <w:p w14:paraId="3CFB277D" w14:textId="726DC357" w:rsidR="00FE5BD1" w:rsidRDefault="00CB4F37">
      <w:pPr>
        <w:pStyle w:val="BodyText"/>
        <w:spacing w:line="480" w:lineRule="auto"/>
        <w:ind w:left="1581" w:right="159" w:firstLine="566"/>
        <w:jc w:val="both"/>
      </w:pPr>
      <w:r>
        <w:t>Jelaslah bahwa ayat di atas menerangkan bahwa lebah bi</w:t>
      </w:r>
      <w:r>
        <w:t>sa menjadi media atau alat bagi orang-orang yang berpikir untuk mengenal kebesaran Allah yang pada gilirannya akan meningkatkan keimanan dan kedekatan (taqarrub) seorang hamba kepada Allah SWT. Nabi Muhammad SAW dalam mendidik para sahabatnya juga selalu m</w:t>
      </w:r>
      <w:r>
        <w:t>enggunakan alat atau media, baik berupa benda maupun non-benda. Salah satu alat yang digunakan Rasulullah dalam memberikan pemahaman kepada para sahabatnya adalah dengan menggunakan gambar.</w:t>
      </w:r>
    </w:p>
    <w:p w14:paraId="0A26AC06" w14:textId="0F5FCC9D" w:rsidR="00FE5BD1" w:rsidRDefault="00CB4F37">
      <w:pPr>
        <w:pStyle w:val="BodyText"/>
        <w:spacing w:line="480" w:lineRule="auto"/>
        <w:ind w:left="1581" w:right="161" w:firstLine="566"/>
        <w:jc w:val="both"/>
      </w:pPr>
      <w:r>
        <w:t>Pengertian yang lebih luas, peralatan pendidikan adalah semua yang</w:t>
      </w:r>
      <w:r>
        <w:t xml:space="preserve"> digunakan guru dan murid dalam proses pendidikan. Ini  mencakup perangkat keras dan perangkat lunak. Perangkat keras misalnya gedung sekolah dan alat laboratorium, perangkat lunak misalnya kurikulum, metode, dan administrasi</w:t>
      </w:r>
      <w:r>
        <w:rPr>
          <w:spacing w:val="-3"/>
        </w:rPr>
        <w:t xml:space="preserve"> </w:t>
      </w:r>
      <w:r>
        <w:t>pendidikan.</w:t>
      </w:r>
    </w:p>
    <w:p w14:paraId="59E9516B" w14:textId="5CDCFE4E" w:rsidR="00FE5BD1" w:rsidRDefault="00CB4F37" w:rsidP="009A46E4">
      <w:pPr>
        <w:pStyle w:val="BodyText"/>
        <w:spacing w:before="1" w:line="480" w:lineRule="auto"/>
        <w:ind w:left="1581" w:right="160" w:firstLine="566"/>
        <w:jc w:val="both"/>
      </w:pPr>
      <w:r>
        <w:t xml:space="preserve">Dari segi jenisnya, secara makro seluruh fisik dalam suatu satuan </w:t>
      </w:r>
      <w:r>
        <w:lastRenderedPageBreak/>
        <w:t>pendidikan yang dirancang untuk memberikan fasilitas dalam proses pendidikan, seperti rancangan halaman, tata letak gedung, taman, prasarana jalan, tempat parkir dan lain-lain, merupakan pra</w:t>
      </w:r>
      <w:r>
        <w:t>sarana</w:t>
      </w:r>
      <w:r w:rsidR="009A46E4">
        <w:rPr>
          <w:lang w:val="en-ID"/>
        </w:rPr>
        <w:t xml:space="preserve"> </w:t>
      </w:r>
      <w:r>
        <w:t>pendidikan yang memerlukan pengelolaan yang baik. Sementara itu, secara mikro, ada t</w:t>
      </w:r>
      <w:r>
        <w:t>iga komponen sarana pendidikan yang secara langsung memengaruhi kualitas hasil pembelajaran, yaitu buku pelajaran dan perpustakaan, peralatan laboratorium atau bengkel kerja beserta bahan praktiknya, dan peralatan pendidikan di dalam</w:t>
      </w:r>
      <w:r>
        <w:rPr>
          <w:spacing w:val="-6"/>
        </w:rPr>
        <w:t xml:space="preserve"> </w:t>
      </w:r>
      <w:r>
        <w:t>kelas.</w:t>
      </w:r>
    </w:p>
    <w:p w14:paraId="26CB7624" w14:textId="24316B3D" w:rsidR="009A46E4" w:rsidRDefault="00CB4F37" w:rsidP="00B706D7">
      <w:pPr>
        <w:pStyle w:val="BodyText"/>
        <w:spacing w:line="480" w:lineRule="auto"/>
        <w:ind w:left="1581" w:right="159" w:firstLine="566"/>
        <w:jc w:val="both"/>
      </w:pPr>
      <w:r>
        <w:t xml:space="preserve">Administrasi </w:t>
      </w:r>
      <w:r>
        <w:t>sarana dan prasarana pendidikan dapat diartikan sebagai sebagai segenap proses pengadaan dan pendayagunaan komponen-komponen yang secara langsung maupun tidak langsung menunjang proses pendidikan untuk mencapai tujuan pendidikan secara efektif dan efisien.</w:t>
      </w:r>
    </w:p>
    <w:p w14:paraId="4CFAD3CC" w14:textId="668005B0" w:rsidR="00FE5BD1" w:rsidRPr="009A46E4" w:rsidRDefault="00CB4F37" w:rsidP="009A46E4">
      <w:pPr>
        <w:pStyle w:val="BodyText"/>
        <w:spacing w:line="480" w:lineRule="auto"/>
        <w:ind w:left="1581" w:right="161" w:firstLine="566"/>
        <w:jc w:val="both"/>
      </w:pPr>
      <w:r>
        <w:t>Sarana dan prasarana sangat diperlukan dalam lembaga pendidikan karena akan meningkatkan kualitas sebuah sekolah tersebut. Sebagai contoh, komputer yang digunakan untuk praktik pembelajaran, lulusan yang bermutu salah satunya harus bisa mengoperasikan k</w:t>
      </w:r>
      <w:r>
        <w:t>omputer untuk menghadapi perkembangan dunia yang semakin modern. Pendayagunaan fasilitas dan sumber belajar perlu dikaitkan dengan kompetensi dasar yang ingin dicapai dalam proses pembelajaran. Dengan kata lain, fasilitas dan sumber belajar dipilih dan dig</w:t>
      </w:r>
      <w:r>
        <w:t>unakan dalam proses belajar apabila sesuai dan menunjang tercapainya kompetesi dasar. Dalam menyukseskan implementasi pendidikan karakter, pendayagunaan fasilitas dan sumber belajar memiliki kegunaan sebagai</w:t>
      </w:r>
      <w:r>
        <w:rPr>
          <w:spacing w:val="-1"/>
        </w:rPr>
        <w:t xml:space="preserve"> </w:t>
      </w:r>
      <w:r>
        <w:t>berikut:</w:t>
      </w:r>
    </w:p>
    <w:p w14:paraId="4D9C1319" w14:textId="77777777" w:rsidR="00FE5BD1" w:rsidRDefault="00CB4F37">
      <w:pPr>
        <w:pStyle w:val="ListParagraph"/>
        <w:numPr>
          <w:ilvl w:val="0"/>
          <w:numId w:val="8"/>
        </w:numPr>
        <w:tabs>
          <w:tab w:val="left" w:pos="1865"/>
        </w:tabs>
        <w:spacing w:before="90" w:line="480" w:lineRule="auto"/>
        <w:ind w:right="161"/>
        <w:rPr>
          <w:sz w:val="24"/>
        </w:rPr>
      </w:pPr>
      <w:r>
        <w:rPr>
          <w:sz w:val="24"/>
        </w:rPr>
        <w:lastRenderedPageBreak/>
        <w:t>Merupakan pembuka jalan dan pengembangan wawasan terhadap proses pembelajaran yang akan ditempuh.</w:t>
      </w:r>
    </w:p>
    <w:p w14:paraId="779585B0" w14:textId="77777777" w:rsidR="00FE5BD1" w:rsidRDefault="00CB4F37">
      <w:pPr>
        <w:pStyle w:val="ListParagraph"/>
        <w:numPr>
          <w:ilvl w:val="0"/>
          <w:numId w:val="8"/>
        </w:numPr>
        <w:tabs>
          <w:tab w:val="left" w:pos="1865"/>
        </w:tabs>
        <w:spacing w:line="480" w:lineRule="auto"/>
        <w:ind w:right="161"/>
        <w:rPr>
          <w:sz w:val="24"/>
        </w:rPr>
      </w:pPr>
      <w:r>
        <w:rPr>
          <w:sz w:val="24"/>
        </w:rPr>
        <w:t>Merupakan pemandu secara teknis dan lan</w:t>
      </w:r>
      <w:r>
        <w:rPr>
          <w:sz w:val="24"/>
        </w:rPr>
        <w:t>gkah-langkah operasional untuk menelusuri secara lebih teliti menuju pada pembentukan kompetensi secara</w:t>
      </w:r>
      <w:r>
        <w:rPr>
          <w:spacing w:val="-2"/>
          <w:sz w:val="24"/>
        </w:rPr>
        <w:t xml:space="preserve"> </w:t>
      </w:r>
      <w:r>
        <w:rPr>
          <w:sz w:val="24"/>
        </w:rPr>
        <w:t>tuntas.</w:t>
      </w:r>
    </w:p>
    <w:p w14:paraId="3E36A873" w14:textId="77777777" w:rsidR="00FE5BD1" w:rsidRDefault="00CB4F37">
      <w:pPr>
        <w:pStyle w:val="ListParagraph"/>
        <w:numPr>
          <w:ilvl w:val="0"/>
          <w:numId w:val="8"/>
        </w:numPr>
        <w:tabs>
          <w:tab w:val="left" w:pos="1865"/>
        </w:tabs>
        <w:spacing w:line="480" w:lineRule="auto"/>
        <w:ind w:right="160"/>
        <w:rPr>
          <w:sz w:val="24"/>
        </w:rPr>
      </w:pPr>
      <w:r>
        <w:rPr>
          <w:sz w:val="24"/>
        </w:rPr>
        <w:t>Memberikan berbagai macam ilustrasi dan contoh-contoh yang berkaitan dengan kompetensi dasar yang akan</w:t>
      </w:r>
      <w:r>
        <w:rPr>
          <w:spacing w:val="-2"/>
          <w:sz w:val="24"/>
        </w:rPr>
        <w:t xml:space="preserve"> </w:t>
      </w:r>
      <w:r>
        <w:rPr>
          <w:sz w:val="24"/>
        </w:rPr>
        <w:t>dikembangkan.</w:t>
      </w:r>
    </w:p>
    <w:p w14:paraId="51E912D3" w14:textId="77777777" w:rsidR="00FE5BD1" w:rsidRDefault="00CB4F37">
      <w:pPr>
        <w:pStyle w:val="ListParagraph"/>
        <w:numPr>
          <w:ilvl w:val="0"/>
          <w:numId w:val="8"/>
        </w:numPr>
        <w:tabs>
          <w:tab w:val="left" w:pos="1865"/>
        </w:tabs>
        <w:spacing w:line="480" w:lineRule="auto"/>
        <w:ind w:right="165"/>
        <w:rPr>
          <w:sz w:val="24"/>
        </w:rPr>
      </w:pPr>
      <w:r>
        <w:rPr>
          <w:sz w:val="24"/>
        </w:rPr>
        <w:t>Memberikan petunjuk dan gam</w:t>
      </w:r>
      <w:r>
        <w:rPr>
          <w:sz w:val="24"/>
        </w:rPr>
        <w:t>baran kaiatan kompetensi dasar yang sedang dikembangkan dengan kompetensi dasar</w:t>
      </w:r>
      <w:r>
        <w:rPr>
          <w:spacing w:val="-6"/>
          <w:sz w:val="24"/>
        </w:rPr>
        <w:t xml:space="preserve"> </w:t>
      </w:r>
      <w:r>
        <w:rPr>
          <w:sz w:val="24"/>
        </w:rPr>
        <w:t>lainnya.</w:t>
      </w:r>
    </w:p>
    <w:p w14:paraId="75841AB1" w14:textId="77777777" w:rsidR="00FE5BD1" w:rsidRDefault="00CB4F37">
      <w:pPr>
        <w:pStyle w:val="ListParagraph"/>
        <w:numPr>
          <w:ilvl w:val="0"/>
          <w:numId w:val="8"/>
        </w:numPr>
        <w:tabs>
          <w:tab w:val="left" w:pos="1865"/>
        </w:tabs>
        <w:spacing w:line="480" w:lineRule="auto"/>
        <w:ind w:right="161"/>
        <w:rPr>
          <w:sz w:val="24"/>
        </w:rPr>
      </w:pPr>
      <w:r>
        <w:rPr>
          <w:sz w:val="24"/>
        </w:rPr>
        <w:t>Menginformasi sejumlah penemuan baru ynag pernah diperoleh orang lain yang berhubungan dengan mata pelajaran</w:t>
      </w:r>
      <w:r>
        <w:rPr>
          <w:spacing w:val="-8"/>
          <w:sz w:val="24"/>
        </w:rPr>
        <w:t xml:space="preserve"> </w:t>
      </w:r>
      <w:r>
        <w:rPr>
          <w:sz w:val="24"/>
        </w:rPr>
        <w:t>tertentu.</w:t>
      </w:r>
    </w:p>
    <w:p w14:paraId="6800E3AC" w14:textId="06D58649" w:rsidR="00FE5BD1" w:rsidRDefault="00CB4F37">
      <w:pPr>
        <w:pStyle w:val="ListParagraph"/>
        <w:numPr>
          <w:ilvl w:val="0"/>
          <w:numId w:val="8"/>
        </w:numPr>
        <w:tabs>
          <w:tab w:val="left" w:pos="1865"/>
        </w:tabs>
        <w:spacing w:line="480" w:lineRule="auto"/>
        <w:ind w:right="163"/>
        <w:rPr>
          <w:sz w:val="24"/>
        </w:rPr>
      </w:pPr>
      <w:r>
        <w:rPr>
          <w:sz w:val="24"/>
        </w:rPr>
        <w:t>Menunjukkan berbagai permasalahan yang muncul, sebagai konsekuensi logis dalam pengembangan kompetensi dasar yang menuntut adanya kemampu</w:t>
      </w:r>
      <w:r>
        <w:rPr>
          <w:sz w:val="24"/>
        </w:rPr>
        <w:t>an pemecahan dari peserta didik yang sedang</w:t>
      </w:r>
      <w:r>
        <w:rPr>
          <w:spacing w:val="-4"/>
          <w:sz w:val="24"/>
        </w:rPr>
        <w:t xml:space="preserve"> </w:t>
      </w:r>
      <w:r>
        <w:rPr>
          <w:sz w:val="24"/>
        </w:rPr>
        <w:t>belajar.</w:t>
      </w:r>
    </w:p>
    <w:p w14:paraId="663C953D" w14:textId="547007E3" w:rsidR="00FE5BD1" w:rsidRDefault="00CB4F37" w:rsidP="00C8793E">
      <w:pPr>
        <w:pStyle w:val="BodyText"/>
        <w:spacing w:line="480" w:lineRule="auto"/>
        <w:ind w:left="1581" w:right="160" w:firstLine="566"/>
        <w:jc w:val="both"/>
      </w:pPr>
      <w:r>
        <w:t>Dalam hubungannya dengan sarana pendidikan, Nawawi</w:t>
      </w:r>
      <w:r w:rsidR="009A46E4">
        <w:rPr>
          <w:lang w:val="en-ID"/>
        </w:rPr>
        <w:t>, dalam buku Manajemen Perlengkapan Sekolah</w:t>
      </w:r>
      <w:r>
        <w:t xml:space="preserve"> mengklasifikasikannya menjadi beberapa macam sarana pendidikan, yaitu ditinjau dari sudut: 1) habis tidaknya dipakai, 2) bergerak tidaknya pada saat d</w:t>
      </w:r>
      <w:r>
        <w:t>igunakan, dan 3) hubungannya dengan proses belajar mengajar.</w:t>
      </w:r>
    </w:p>
    <w:p w14:paraId="68EB81F4" w14:textId="77777777" w:rsidR="00C8793E" w:rsidRPr="00C8793E" w:rsidRDefault="00C8793E" w:rsidP="00C8793E">
      <w:pPr>
        <w:pStyle w:val="BodyText"/>
        <w:spacing w:line="480" w:lineRule="auto"/>
        <w:ind w:left="1581" w:right="160" w:firstLine="566"/>
        <w:jc w:val="both"/>
      </w:pPr>
    </w:p>
    <w:p w14:paraId="3D362D50" w14:textId="77777777" w:rsidR="00FE5BD1" w:rsidRDefault="00CB4F37">
      <w:pPr>
        <w:pStyle w:val="Heading2"/>
        <w:numPr>
          <w:ilvl w:val="2"/>
          <w:numId w:val="10"/>
        </w:numPr>
        <w:tabs>
          <w:tab w:val="left" w:pos="1582"/>
        </w:tabs>
        <w:spacing w:before="90"/>
        <w:ind w:hanging="286"/>
      </w:pPr>
      <w:r>
        <w:t>Macam-Macam Administrasi Sarana dan</w:t>
      </w:r>
      <w:r>
        <w:rPr>
          <w:spacing w:val="-2"/>
        </w:rPr>
        <w:t xml:space="preserve"> </w:t>
      </w:r>
      <w:r>
        <w:t>Prasarana.</w:t>
      </w:r>
    </w:p>
    <w:p w14:paraId="62751BF8" w14:textId="77777777" w:rsidR="00FE5BD1" w:rsidRDefault="00FE5BD1">
      <w:pPr>
        <w:pStyle w:val="BodyText"/>
        <w:spacing w:before="7"/>
        <w:rPr>
          <w:b/>
          <w:sz w:val="23"/>
        </w:rPr>
      </w:pPr>
    </w:p>
    <w:p w14:paraId="41BEE4FE" w14:textId="543C5377" w:rsidR="00FE5BD1" w:rsidRDefault="00CB4F37">
      <w:pPr>
        <w:pStyle w:val="BodyText"/>
        <w:spacing w:line="480" w:lineRule="auto"/>
        <w:ind w:left="1581" w:right="164" w:firstLine="566"/>
        <w:jc w:val="both"/>
      </w:pPr>
      <w:r>
        <w:t xml:space="preserve">Adapun macam-macam sarana dan prasarana yang dibutuhkan di sekolah untuk menunjang tercapainya tujuan pendidikan </w:t>
      </w:r>
      <w:r w:rsidR="00C8793E">
        <w:rPr>
          <w:lang w:val="en-ID"/>
        </w:rPr>
        <w:t xml:space="preserve">menurut Permendiknas tahun 2007 </w:t>
      </w:r>
      <w:r>
        <w:t>adalah sebagai berikut:</w:t>
      </w:r>
    </w:p>
    <w:p w14:paraId="5363AD54" w14:textId="77777777" w:rsidR="00FE5BD1" w:rsidRDefault="00CB4F37">
      <w:pPr>
        <w:pStyle w:val="ListParagraph"/>
        <w:numPr>
          <w:ilvl w:val="3"/>
          <w:numId w:val="10"/>
        </w:numPr>
        <w:tabs>
          <w:tab w:val="left" w:pos="1865"/>
        </w:tabs>
        <w:spacing w:line="480" w:lineRule="auto"/>
        <w:ind w:right="160" w:hanging="284"/>
        <w:rPr>
          <w:sz w:val="24"/>
        </w:rPr>
      </w:pPr>
      <w:r>
        <w:rPr>
          <w:sz w:val="24"/>
        </w:rPr>
        <w:lastRenderedPageBreak/>
        <w:t>Ruang kelas adalah ruang untuk pembelajaran teori dan praktek yang tidak memerlukan peralatan</w:t>
      </w:r>
      <w:r>
        <w:rPr>
          <w:spacing w:val="-1"/>
          <w:sz w:val="24"/>
        </w:rPr>
        <w:t xml:space="preserve"> </w:t>
      </w:r>
      <w:r>
        <w:rPr>
          <w:sz w:val="24"/>
        </w:rPr>
        <w:t>khusus.</w:t>
      </w:r>
    </w:p>
    <w:p w14:paraId="31FD4D2D" w14:textId="77777777" w:rsidR="00FE5BD1" w:rsidRDefault="00CB4F37">
      <w:pPr>
        <w:pStyle w:val="ListParagraph"/>
        <w:numPr>
          <w:ilvl w:val="3"/>
          <w:numId w:val="10"/>
        </w:numPr>
        <w:tabs>
          <w:tab w:val="left" w:pos="1865"/>
        </w:tabs>
        <w:spacing w:line="480" w:lineRule="auto"/>
        <w:ind w:right="165" w:hanging="284"/>
        <w:rPr>
          <w:sz w:val="24"/>
        </w:rPr>
      </w:pPr>
      <w:r>
        <w:rPr>
          <w:sz w:val="24"/>
        </w:rPr>
        <w:t>Ruang perpustak</w:t>
      </w:r>
      <w:r>
        <w:rPr>
          <w:sz w:val="24"/>
        </w:rPr>
        <w:t>aan adalah ruangan untuk menyimpan dan memperoleh informasi dari berbagai jenis bahan</w:t>
      </w:r>
      <w:r>
        <w:rPr>
          <w:spacing w:val="-2"/>
          <w:sz w:val="24"/>
        </w:rPr>
        <w:t xml:space="preserve"> </w:t>
      </w:r>
      <w:r>
        <w:rPr>
          <w:sz w:val="24"/>
        </w:rPr>
        <w:t>pustaka.</w:t>
      </w:r>
    </w:p>
    <w:p w14:paraId="5D869322" w14:textId="77777777" w:rsidR="00FE5BD1" w:rsidRDefault="00CB4F37">
      <w:pPr>
        <w:pStyle w:val="ListParagraph"/>
        <w:numPr>
          <w:ilvl w:val="3"/>
          <w:numId w:val="10"/>
        </w:numPr>
        <w:tabs>
          <w:tab w:val="left" w:pos="1865"/>
        </w:tabs>
        <w:spacing w:line="480" w:lineRule="auto"/>
        <w:ind w:right="167" w:hanging="284"/>
        <w:rPr>
          <w:sz w:val="24"/>
        </w:rPr>
      </w:pPr>
      <w:r>
        <w:rPr>
          <w:sz w:val="24"/>
        </w:rPr>
        <w:t>Ruang laboratorium adalah ruangan untuk pembelajaran secara praktek yang memrlukan peralatan</w:t>
      </w:r>
      <w:r>
        <w:rPr>
          <w:spacing w:val="1"/>
          <w:sz w:val="24"/>
        </w:rPr>
        <w:t xml:space="preserve"> </w:t>
      </w:r>
      <w:r>
        <w:rPr>
          <w:sz w:val="24"/>
        </w:rPr>
        <w:t>khusus.</w:t>
      </w:r>
    </w:p>
    <w:p w14:paraId="0EC76CC0" w14:textId="77777777" w:rsidR="00FE5BD1" w:rsidRDefault="00CB4F37">
      <w:pPr>
        <w:pStyle w:val="ListParagraph"/>
        <w:numPr>
          <w:ilvl w:val="3"/>
          <w:numId w:val="10"/>
        </w:numPr>
        <w:tabs>
          <w:tab w:val="left" w:pos="1865"/>
        </w:tabs>
        <w:spacing w:line="480" w:lineRule="auto"/>
        <w:ind w:right="168" w:hanging="284"/>
        <w:rPr>
          <w:sz w:val="24"/>
        </w:rPr>
      </w:pPr>
      <w:r>
        <w:rPr>
          <w:sz w:val="24"/>
        </w:rPr>
        <w:t>Ruang pimpinana adalah ruang untuk pimpinan untuk mengelolah madrasah/sekolah.</w:t>
      </w:r>
    </w:p>
    <w:p w14:paraId="13A3BCB9" w14:textId="77777777" w:rsidR="00FE5BD1" w:rsidRDefault="00CB4F37">
      <w:pPr>
        <w:pStyle w:val="ListParagraph"/>
        <w:numPr>
          <w:ilvl w:val="3"/>
          <w:numId w:val="10"/>
        </w:numPr>
        <w:tabs>
          <w:tab w:val="left" w:pos="1865"/>
        </w:tabs>
        <w:spacing w:line="480" w:lineRule="auto"/>
        <w:ind w:right="164" w:hanging="284"/>
        <w:rPr>
          <w:sz w:val="24"/>
        </w:rPr>
      </w:pPr>
      <w:r>
        <w:rPr>
          <w:sz w:val="24"/>
        </w:rPr>
        <w:t>Ruang guru adalah ruang untuk guru bekerja diluar kelas, beristirahat dan me</w:t>
      </w:r>
      <w:r>
        <w:rPr>
          <w:sz w:val="24"/>
        </w:rPr>
        <w:t>nerima</w:t>
      </w:r>
      <w:r>
        <w:rPr>
          <w:spacing w:val="-2"/>
          <w:sz w:val="24"/>
        </w:rPr>
        <w:t xml:space="preserve"> </w:t>
      </w:r>
      <w:r>
        <w:rPr>
          <w:sz w:val="24"/>
        </w:rPr>
        <w:t>tamu.</w:t>
      </w:r>
    </w:p>
    <w:p w14:paraId="0B8BB6D0" w14:textId="77777777" w:rsidR="00FE5BD1" w:rsidRDefault="00CB4F37">
      <w:pPr>
        <w:pStyle w:val="ListParagraph"/>
        <w:numPr>
          <w:ilvl w:val="3"/>
          <w:numId w:val="10"/>
        </w:numPr>
        <w:tabs>
          <w:tab w:val="left" w:pos="1865"/>
        </w:tabs>
        <w:spacing w:before="1" w:line="480" w:lineRule="auto"/>
        <w:ind w:right="167" w:hanging="284"/>
        <w:rPr>
          <w:sz w:val="24"/>
        </w:rPr>
      </w:pPr>
      <w:r>
        <w:rPr>
          <w:sz w:val="24"/>
        </w:rPr>
        <w:t>Ruang Tata usaha adalah ruang untuk mengelolah administrasi sekolah/madrasah.</w:t>
      </w:r>
    </w:p>
    <w:p w14:paraId="7F4C55A0" w14:textId="098E590F" w:rsidR="00FE5BD1" w:rsidRPr="00C8793E" w:rsidRDefault="00CB4F37" w:rsidP="00C8793E">
      <w:pPr>
        <w:pStyle w:val="ListParagraph"/>
        <w:numPr>
          <w:ilvl w:val="3"/>
          <w:numId w:val="10"/>
        </w:numPr>
        <w:tabs>
          <w:tab w:val="left" w:pos="1865"/>
        </w:tabs>
        <w:spacing w:line="480" w:lineRule="auto"/>
        <w:ind w:right="159" w:hanging="284"/>
        <w:rPr>
          <w:sz w:val="24"/>
        </w:rPr>
      </w:pPr>
      <w:r>
        <w:rPr>
          <w:sz w:val="24"/>
        </w:rPr>
        <w:t>Tempat ibadah adalah tempat warga sekolah/madrasah melakukan ibadah yang diwajibkan oleh agama masing-masing pada waktu sekolah.</w:t>
      </w:r>
    </w:p>
    <w:p w14:paraId="2E7DC54D" w14:textId="77777777" w:rsidR="00FE5BD1" w:rsidRDefault="00CB4F37">
      <w:pPr>
        <w:pStyle w:val="ListParagraph"/>
        <w:numPr>
          <w:ilvl w:val="3"/>
          <w:numId w:val="10"/>
        </w:numPr>
        <w:tabs>
          <w:tab w:val="left" w:pos="1865"/>
        </w:tabs>
        <w:spacing w:before="90" w:line="480" w:lineRule="auto"/>
        <w:ind w:right="162" w:hanging="284"/>
        <w:rPr>
          <w:sz w:val="24"/>
        </w:rPr>
      </w:pPr>
      <w:r>
        <w:rPr>
          <w:sz w:val="24"/>
        </w:rPr>
        <w:t>R</w:t>
      </w:r>
      <w:r>
        <w:rPr>
          <w:sz w:val="24"/>
        </w:rPr>
        <w:t>uang konseling adalah ruang untuk peserta didik mendapatkan layanan konseling dari konselor berkaitan dengan pengembangan pribadi, sosial, belajar dan</w:t>
      </w:r>
      <w:r>
        <w:rPr>
          <w:spacing w:val="-2"/>
          <w:sz w:val="24"/>
        </w:rPr>
        <w:t xml:space="preserve"> </w:t>
      </w:r>
      <w:r>
        <w:rPr>
          <w:sz w:val="24"/>
        </w:rPr>
        <w:t>karir.</w:t>
      </w:r>
    </w:p>
    <w:p w14:paraId="2A06DD49" w14:textId="77777777" w:rsidR="00FE5BD1" w:rsidRDefault="00CB4F37">
      <w:pPr>
        <w:pStyle w:val="ListParagraph"/>
        <w:numPr>
          <w:ilvl w:val="3"/>
          <w:numId w:val="10"/>
        </w:numPr>
        <w:tabs>
          <w:tab w:val="left" w:pos="1865"/>
        </w:tabs>
        <w:spacing w:line="480" w:lineRule="auto"/>
        <w:ind w:right="159" w:hanging="284"/>
        <w:rPr>
          <w:sz w:val="24"/>
        </w:rPr>
      </w:pPr>
      <w:r>
        <w:rPr>
          <w:sz w:val="24"/>
        </w:rPr>
        <w:t>Ruang</w:t>
      </w:r>
      <w:r>
        <w:rPr>
          <w:sz w:val="24"/>
        </w:rPr>
        <w:t xml:space="preserve"> UKS adalah ruang untuk menangani peserta didik yang mengalami gangguan kesehatan dini dan ringan  di sekolah/madrasah.</w:t>
      </w:r>
    </w:p>
    <w:p w14:paraId="646409D7" w14:textId="77777777" w:rsidR="00FE5BD1" w:rsidRDefault="00CB4F37">
      <w:pPr>
        <w:pStyle w:val="ListParagraph"/>
        <w:numPr>
          <w:ilvl w:val="3"/>
          <w:numId w:val="10"/>
        </w:numPr>
        <w:tabs>
          <w:tab w:val="left" w:pos="2028"/>
        </w:tabs>
        <w:spacing w:line="480" w:lineRule="auto"/>
        <w:ind w:right="165" w:hanging="284"/>
        <w:rPr>
          <w:sz w:val="24"/>
        </w:rPr>
      </w:pPr>
      <w:r>
        <w:rPr>
          <w:sz w:val="24"/>
        </w:rPr>
        <w:t>Ruang organisasi kesiswaan adalah ruang untuk melakukan kegiatak kesektariatan pengelolaan organisasi peserta</w:t>
      </w:r>
      <w:r>
        <w:rPr>
          <w:spacing w:val="-4"/>
          <w:sz w:val="24"/>
        </w:rPr>
        <w:t xml:space="preserve"> </w:t>
      </w:r>
      <w:r>
        <w:rPr>
          <w:sz w:val="24"/>
        </w:rPr>
        <w:t>didik.</w:t>
      </w:r>
    </w:p>
    <w:p w14:paraId="6CDA7284" w14:textId="77777777" w:rsidR="00FE5BD1" w:rsidRDefault="00CB4F37">
      <w:pPr>
        <w:pStyle w:val="ListParagraph"/>
        <w:numPr>
          <w:ilvl w:val="3"/>
          <w:numId w:val="10"/>
        </w:numPr>
        <w:tabs>
          <w:tab w:val="left" w:pos="2028"/>
        </w:tabs>
        <w:ind w:left="2028" w:hanging="447"/>
        <w:rPr>
          <w:sz w:val="24"/>
        </w:rPr>
      </w:pPr>
      <w:r>
        <w:rPr>
          <w:sz w:val="24"/>
        </w:rPr>
        <w:t>Jamban adalah ruang</w:t>
      </w:r>
      <w:r>
        <w:rPr>
          <w:sz w:val="24"/>
        </w:rPr>
        <w:t xml:space="preserve"> untuk buang air besar dan</w:t>
      </w:r>
      <w:r>
        <w:rPr>
          <w:spacing w:val="-7"/>
          <w:sz w:val="24"/>
        </w:rPr>
        <w:t xml:space="preserve"> </w:t>
      </w:r>
      <w:r>
        <w:rPr>
          <w:sz w:val="24"/>
        </w:rPr>
        <w:t>kecil.</w:t>
      </w:r>
    </w:p>
    <w:p w14:paraId="136823FF" w14:textId="77777777" w:rsidR="00FE5BD1" w:rsidRDefault="00FE5BD1">
      <w:pPr>
        <w:pStyle w:val="BodyText"/>
      </w:pPr>
    </w:p>
    <w:p w14:paraId="1D39B2CC" w14:textId="77777777" w:rsidR="00FE5BD1" w:rsidRDefault="00CB4F37">
      <w:pPr>
        <w:pStyle w:val="ListParagraph"/>
        <w:numPr>
          <w:ilvl w:val="3"/>
          <w:numId w:val="10"/>
        </w:numPr>
        <w:tabs>
          <w:tab w:val="left" w:pos="2028"/>
        </w:tabs>
        <w:spacing w:line="480" w:lineRule="auto"/>
        <w:ind w:right="164" w:hanging="284"/>
        <w:rPr>
          <w:sz w:val="24"/>
        </w:rPr>
      </w:pPr>
      <w:r>
        <w:rPr>
          <w:sz w:val="24"/>
        </w:rPr>
        <w:t xml:space="preserve">Gudang adalah ruang untuk menyimpan peralatan pembelajaran </w:t>
      </w:r>
      <w:r>
        <w:rPr>
          <w:sz w:val="24"/>
        </w:rPr>
        <w:lastRenderedPageBreak/>
        <w:t>diluar kelas, peralatan sekolah/madrasah yang tidak/belum berfungsi, dan arsip</w:t>
      </w:r>
      <w:r>
        <w:rPr>
          <w:spacing w:val="-1"/>
          <w:sz w:val="24"/>
        </w:rPr>
        <w:t xml:space="preserve"> </w:t>
      </w:r>
      <w:r>
        <w:rPr>
          <w:sz w:val="24"/>
        </w:rPr>
        <w:t>sekolah/madrasah.</w:t>
      </w:r>
    </w:p>
    <w:p w14:paraId="498D08B0" w14:textId="77777777" w:rsidR="00FE5BD1" w:rsidRDefault="00CB4F37">
      <w:pPr>
        <w:pStyle w:val="ListParagraph"/>
        <w:numPr>
          <w:ilvl w:val="3"/>
          <w:numId w:val="10"/>
        </w:numPr>
        <w:tabs>
          <w:tab w:val="left" w:pos="2028"/>
        </w:tabs>
        <w:spacing w:line="480" w:lineRule="auto"/>
        <w:ind w:right="166" w:hanging="284"/>
        <w:rPr>
          <w:sz w:val="24"/>
        </w:rPr>
      </w:pPr>
      <w:r>
        <w:rPr>
          <w:sz w:val="24"/>
        </w:rPr>
        <w:t>Ruang sirkulasi adalah ruang penghubung antara bagian sekolah/madrasah.</w:t>
      </w:r>
    </w:p>
    <w:p w14:paraId="429313D7" w14:textId="34FB3EDC" w:rsidR="00FE5BD1" w:rsidRDefault="00CB4F37">
      <w:pPr>
        <w:pStyle w:val="ListParagraph"/>
        <w:numPr>
          <w:ilvl w:val="3"/>
          <w:numId w:val="10"/>
        </w:numPr>
        <w:tabs>
          <w:tab w:val="left" w:pos="2028"/>
        </w:tabs>
        <w:spacing w:line="480" w:lineRule="auto"/>
        <w:ind w:right="164" w:hanging="284"/>
        <w:rPr>
          <w:sz w:val="24"/>
        </w:rPr>
      </w:pPr>
      <w:r>
        <w:rPr>
          <w:sz w:val="24"/>
        </w:rPr>
        <w:t>Tempar bermain/olahraga adal</w:t>
      </w:r>
      <w:r>
        <w:rPr>
          <w:sz w:val="24"/>
        </w:rPr>
        <w:t>ah ruang tebuka atau tertutup yang dilengkapi dengan sarana untuk melakukan pendidikan jamani dan oalahraga.</w:t>
      </w:r>
    </w:p>
    <w:p w14:paraId="25A7506B" w14:textId="77777777" w:rsidR="00C8793E" w:rsidRDefault="00C8793E" w:rsidP="00C8793E">
      <w:pPr>
        <w:pStyle w:val="ListParagraph"/>
        <w:tabs>
          <w:tab w:val="left" w:pos="2028"/>
        </w:tabs>
        <w:spacing w:line="480" w:lineRule="auto"/>
        <w:ind w:right="164" w:firstLine="0"/>
        <w:jc w:val="right"/>
        <w:rPr>
          <w:sz w:val="24"/>
        </w:rPr>
      </w:pPr>
    </w:p>
    <w:p w14:paraId="1F6CF906" w14:textId="77777777" w:rsidR="00FE5BD1" w:rsidRDefault="00CB4F37">
      <w:pPr>
        <w:pStyle w:val="Heading2"/>
        <w:numPr>
          <w:ilvl w:val="2"/>
          <w:numId w:val="10"/>
        </w:numPr>
        <w:tabs>
          <w:tab w:val="left" w:pos="1582"/>
        </w:tabs>
        <w:spacing w:before="5"/>
        <w:ind w:hanging="284"/>
      </w:pPr>
      <w:r>
        <w:t>Klasifikasi Administrasi Sarana dan</w:t>
      </w:r>
      <w:r>
        <w:rPr>
          <w:spacing w:val="-2"/>
        </w:rPr>
        <w:t xml:space="preserve"> </w:t>
      </w:r>
      <w:r>
        <w:t>Prasarana.</w:t>
      </w:r>
    </w:p>
    <w:p w14:paraId="329A0D75" w14:textId="77777777" w:rsidR="00FE5BD1" w:rsidRDefault="00FE5BD1">
      <w:pPr>
        <w:pStyle w:val="BodyText"/>
        <w:spacing w:before="7"/>
        <w:rPr>
          <w:b/>
          <w:sz w:val="23"/>
        </w:rPr>
      </w:pPr>
    </w:p>
    <w:p w14:paraId="5B0316C5" w14:textId="77777777" w:rsidR="00FE5BD1" w:rsidRDefault="00CB4F37">
      <w:pPr>
        <w:pStyle w:val="ListParagraph"/>
        <w:numPr>
          <w:ilvl w:val="3"/>
          <w:numId w:val="10"/>
        </w:numPr>
        <w:tabs>
          <w:tab w:val="left" w:pos="1865"/>
        </w:tabs>
        <w:ind w:hanging="284"/>
        <w:rPr>
          <w:sz w:val="24"/>
        </w:rPr>
      </w:pPr>
      <w:r>
        <w:rPr>
          <w:sz w:val="24"/>
        </w:rPr>
        <w:t>Perencanaan sarana dan prasarana</w:t>
      </w:r>
      <w:r>
        <w:rPr>
          <w:spacing w:val="-1"/>
          <w:sz w:val="24"/>
        </w:rPr>
        <w:t xml:space="preserve"> </w:t>
      </w:r>
      <w:r>
        <w:rPr>
          <w:sz w:val="24"/>
        </w:rPr>
        <w:t>pendidikan</w:t>
      </w:r>
    </w:p>
    <w:p w14:paraId="208D7888" w14:textId="77777777" w:rsidR="00FE5BD1" w:rsidRDefault="00FE5BD1">
      <w:pPr>
        <w:pStyle w:val="BodyText"/>
      </w:pPr>
    </w:p>
    <w:p w14:paraId="1DBA0691" w14:textId="16EBD01D" w:rsidR="00FE5BD1" w:rsidRDefault="00CB4F37" w:rsidP="00B706D7">
      <w:pPr>
        <w:pStyle w:val="BodyText"/>
        <w:spacing w:line="480" w:lineRule="auto"/>
        <w:ind w:left="1864" w:right="142" w:firstLine="566"/>
        <w:jc w:val="both"/>
      </w:pPr>
      <w:r>
        <w:t xml:space="preserve">Perencanaan sarana dan prasarana pendidikan </w:t>
      </w:r>
      <w:r w:rsidR="00C8793E">
        <w:rPr>
          <w:lang w:val="en-ID"/>
        </w:rPr>
        <w:t xml:space="preserve">menurut Barnawi </w:t>
      </w:r>
      <w:r>
        <w:t xml:space="preserve">merupakan </w:t>
      </w:r>
      <w:r>
        <w:t>proses perancangan upaya pembelian, penyewaan, peminjaman,</w:t>
      </w:r>
      <w:r w:rsidR="00C8793E">
        <w:rPr>
          <w:lang w:val="en-ID"/>
        </w:rPr>
        <w:t xml:space="preserve"> </w:t>
      </w:r>
      <w:r>
        <w:t>penukaran, daur ulang, rehabilitasi, distribusi atau pembuatan</w:t>
      </w:r>
      <w:r>
        <w:t xml:space="preserve"> </w:t>
      </w:r>
      <w:r>
        <w:t>peralatan dan perlengkapan yang sesuai dengan kebutuhan sekolah.</w:t>
      </w:r>
      <w:r>
        <w:rPr>
          <w:w w:val="97"/>
        </w:rPr>
        <w:t xml:space="preserve"> </w:t>
      </w:r>
      <w:r>
        <w:t>Perencanaan merupakan fungsi pertama yang</w:t>
      </w:r>
      <w:r>
        <w:rPr>
          <w:spacing w:val="52"/>
        </w:rPr>
        <w:t xml:space="preserve"> </w:t>
      </w:r>
      <w:r>
        <w:t>harus dilakukan</w:t>
      </w:r>
      <w:r>
        <w:t xml:space="preserve"> </w:t>
      </w:r>
      <w:r>
        <w:t>dalam proses manajemen. Dengan adanya rencana yang baik dan</w:t>
      </w:r>
      <w:r>
        <w:t xml:space="preserve"> </w:t>
      </w:r>
      <w:r>
        <w:t>cermat,</w:t>
      </w:r>
      <w:r>
        <w:rPr>
          <w:spacing w:val="12"/>
        </w:rPr>
        <w:t xml:space="preserve"> </w:t>
      </w:r>
      <w:r>
        <w:t>segala aktivitas akan terarah dan terorganisasi sehingga bisa</w:t>
      </w:r>
      <w:r>
        <w:t xml:space="preserve"> </w:t>
      </w:r>
      <w:r>
        <w:t>m</w:t>
      </w:r>
      <w:r>
        <w:t xml:space="preserve">encapai tujuan yang diharapkan. Kebutuhan akan sarana </w:t>
      </w:r>
      <w:r>
        <w:rPr>
          <w:spacing w:val="-5"/>
        </w:rPr>
        <w:t>dan</w:t>
      </w:r>
      <w:r>
        <w:t xml:space="preserve"> </w:t>
      </w:r>
      <w:r>
        <w:t>prasarana perlu direncanakan secara cermat dan teliti berkaitan</w:t>
      </w:r>
      <w:r>
        <w:t xml:space="preserve"> </w:t>
      </w:r>
      <w:r>
        <w:t>dengan kebutuhan yang diperlukan dan kebutuhan yang dapat</w:t>
      </w:r>
      <w:r w:rsidR="00C8793E">
        <w:rPr>
          <w:lang w:val="en-ID"/>
        </w:rPr>
        <w:t xml:space="preserve"> </w:t>
      </w:r>
      <w:r>
        <w:t>menunjang.</w:t>
      </w:r>
    </w:p>
    <w:p w14:paraId="049AA020" w14:textId="77777777" w:rsidR="00FE5BD1" w:rsidRDefault="00CB4F37">
      <w:pPr>
        <w:pStyle w:val="BodyText"/>
        <w:spacing w:line="480" w:lineRule="auto"/>
        <w:ind w:left="1864" w:right="162" w:firstLine="566"/>
        <w:jc w:val="both"/>
      </w:pPr>
      <w:r>
        <w:t xml:space="preserve">Perencaan mulai dari prasarana (tanah pekarangan, gedung dan ruang kelas) dan sarana-sarana lain (perabot, kelengkapan kelas, dan kelengkapan ruang lain). Persyaratan yang harus dipenuhi adalah dapat tercipta dan terpenuhinya pencapaian tujuan pendidikan. </w:t>
      </w:r>
      <w:r>
        <w:lastRenderedPageBreak/>
        <w:t>Sebagai contoh misalnya persayaratan pendirian gedung sekolah tidak boleh dekat dengan jalan besar atau tempat gaduh lainnya.</w:t>
      </w:r>
    </w:p>
    <w:p w14:paraId="3AFDAEFC" w14:textId="1C0DA74F" w:rsidR="00FE5BD1" w:rsidRDefault="00CB4F37">
      <w:pPr>
        <w:pStyle w:val="BodyText"/>
        <w:spacing w:line="480" w:lineRule="auto"/>
        <w:ind w:left="1864" w:right="165" w:firstLine="566"/>
        <w:jc w:val="both"/>
      </w:pPr>
      <w:r>
        <w:t>Langkah-langkah perencanaan pengadaan sarana dan prasarana pendidikan disekolah sebagai berikut :</w:t>
      </w:r>
    </w:p>
    <w:p w14:paraId="312EDEB4" w14:textId="77777777" w:rsidR="00FE5BD1" w:rsidRDefault="00CB4F37">
      <w:pPr>
        <w:pStyle w:val="ListParagraph"/>
        <w:numPr>
          <w:ilvl w:val="4"/>
          <w:numId w:val="10"/>
        </w:numPr>
        <w:tabs>
          <w:tab w:val="left" w:pos="2148"/>
        </w:tabs>
        <w:spacing w:before="1" w:line="480" w:lineRule="auto"/>
        <w:ind w:right="163" w:hanging="284"/>
        <w:rPr>
          <w:sz w:val="24"/>
        </w:rPr>
      </w:pPr>
      <w:r>
        <w:rPr>
          <w:sz w:val="24"/>
        </w:rPr>
        <w:t>Menampung semua usulan pengada</w:t>
      </w:r>
      <w:r>
        <w:rPr>
          <w:sz w:val="24"/>
        </w:rPr>
        <w:t>an perlengkapan sekolah yang diajukan oleh setiap unit kerja dan atau menginventarisasi kekurangan perlengkapam</w:t>
      </w:r>
      <w:r>
        <w:rPr>
          <w:spacing w:val="-1"/>
          <w:sz w:val="24"/>
        </w:rPr>
        <w:t xml:space="preserve"> </w:t>
      </w:r>
      <w:r>
        <w:rPr>
          <w:sz w:val="24"/>
        </w:rPr>
        <w:t>sekolah.</w:t>
      </w:r>
    </w:p>
    <w:p w14:paraId="28C4F0CA" w14:textId="2EC6D2E2" w:rsidR="00FE5BD1" w:rsidRPr="00B706D7" w:rsidRDefault="00CB4F37" w:rsidP="00B706D7">
      <w:pPr>
        <w:pStyle w:val="ListParagraph"/>
        <w:numPr>
          <w:ilvl w:val="4"/>
          <w:numId w:val="10"/>
        </w:numPr>
        <w:tabs>
          <w:tab w:val="left" w:pos="2148"/>
        </w:tabs>
        <w:spacing w:line="480" w:lineRule="auto"/>
        <w:ind w:right="164" w:hanging="284"/>
        <w:rPr>
          <w:sz w:val="24"/>
        </w:rPr>
      </w:pPr>
      <w:r>
        <w:rPr>
          <w:sz w:val="24"/>
        </w:rPr>
        <w:t>Menyusun rencana kebutuhan perlengkapan sekolah untuk periode</w:t>
      </w:r>
      <w:r>
        <w:rPr>
          <w:spacing w:val="-2"/>
          <w:sz w:val="24"/>
        </w:rPr>
        <w:t xml:space="preserve"> </w:t>
      </w:r>
      <w:r>
        <w:rPr>
          <w:sz w:val="24"/>
        </w:rPr>
        <w:t>tertentu.</w:t>
      </w:r>
    </w:p>
    <w:p w14:paraId="2656330D" w14:textId="77777777" w:rsidR="00FE5BD1" w:rsidRDefault="00CB4F37">
      <w:pPr>
        <w:pStyle w:val="ListParagraph"/>
        <w:numPr>
          <w:ilvl w:val="4"/>
          <w:numId w:val="10"/>
        </w:numPr>
        <w:tabs>
          <w:tab w:val="left" w:pos="2148"/>
        </w:tabs>
        <w:spacing w:before="90" w:line="480" w:lineRule="auto"/>
        <w:ind w:right="164" w:hanging="284"/>
        <w:rPr>
          <w:sz w:val="24"/>
        </w:rPr>
      </w:pPr>
      <w:r>
        <w:rPr>
          <w:sz w:val="24"/>
        </w:rPr>
        <w:t>M</w:t>
      </w:r>
      <w:r>
        <w:rPr>
          <w:sz w:val="24"/>
        </w:rPr>
        <w:t xml:space="preserve">emadukan rencana kebutuhan yang telah disusun </w:t>
      </w:r>
      <w:r>
        <w:rPr>
          <w:spacing w:val="-3"/>
          <w:sz w:val="24"/>
        </w:rPr>
        <w:t xml:space="preserve">dengan </w:t>
      </w:r>
      <w:r>
        <w:rPr>
          <w:sz w:val="24"/>
        </w:rPr>
        <w:t>perlengkapan yang tersedia.</w:t>
      </w:r>
    </w:p>
    <w:p w14:paraId="53F14001" w14:textId="77777777" w:rsidR="00FE5BD1" w:rsidRDefault="00CB4F37">
      <w:pPr>
        <w:pStyle w:val="ListParagraph"/>
        <w:numPr>
          <w:ilvl w:val="4"/>
          <w:numId w:val="10"/>
        </w:numPr>
        <w:tabs>
          <w:tab w:val="left" w:pos="2148"/>
        </w:tabs>
        <w:ind w:hanging="284"/>
        <w:rPr>
          <w:sz w:val="24"/>
        </w:rPr>
      </w:pPr>
      <w:r>
        <w:rPr>
          <w:sz w:val="24"/>
        </w:rPr>
        <w:t>Memadukan rencana kebutuhan dengan dana atau</w:t>
      </w:r>
      <w:r>
        <w:rPr>
          <w:spacing w:val="-4"/>
          <w:sz w:val="24"/>
        </w:rPr>
        <w:t xml:space="preserve"> </w:t>
      </w:r>
      <w:r>
        <w:rPr>
          <w:sz w:val="24"/>
        </w:rPr>
        <w:t>anggaran.</w:t>
      </w:r>
    </w:p>
    <w:p w14:paraId="69314EBC" w14:textId="77777777" w:rsidR="00FE5BD1" w:rsidRDefault="00FE5BD1">
      <w:pPr>
        <w:pStyle w:val="BodyText"/>
      </w:pPr>
    </w:p>
    <w:p w14:paraId="23A6837A" w14:textId="1C94F701" w:rsidR="00FE5BD1" w:rsidRDefault="00CB4F37">
      <w:pPr>
        <w:pStyle w:val="ListParagraph"/>
        <w:numPr>
          <w:ilvl w:val="4"/>
          <w:numId w:val="10"/>
        </w:numPr>
        <w:tabs>
          <w:tab w:val="left" w:pos="2148"/>
        </w:tabs>
        <w:ind w:hanging="284"/>
        <w:rPr>
          <w:sz w:val="24"/>
        </w:rPr>
      </w:pPr>
      <w:r>
        <w:rPr>
          <w:sz w:val="24"/>
        </w:rPr>
        <w:t>Menetapkan rencana pengadaan</w:t>
      </w:r>
      <w:r>
        <w:rPr>
          <w:spacing w:val="-5"/>
          <w:sz w:val="24"/>
        </w:rPr>
        <w:t xml:space="preserve"> </w:t>
      </w:r>
      <w:r>
        <w:rPr>
          <w:sz w:val="24"/>
        </w:rPr>
        <w:t>akhir.</w:t>
      </w:r>
    </w:p>
    <w:p w14:paraId="0CE89C10" w14:textId="77777777" w:rsidR="00B706D7" w:rsidRPr="00B706D7" w:rsidRDefault="00B706D7" w:rsidP="00B706D7">
      <w:pPr>
        <w:pStyle w:val="ListParagraph"/>
        <w:rPr>
          <w:sz w:val="24"/>
        </w:rPr>
      </w:pPr>
    </w:p>
    <w:p w14:paraId="19D49F1B" w14:textId="18352662" w:rsidR="00B706D7" w:rsidRDefault="00B706D7" w:rsidP="00B706D7">
      <w:pPr>
        <w:pStyle w:val="ListParagraph"/>
        <w:tabs>
          <w:tab w:val="left" w:pos="2148"/>
        </w:tabs>
        <w:ind w:left="2148" w:firstLine="0"/>
        <w:jc w:val="right"/>
        <w:rPr>
          <w:sz w:val="24"/>
        </w:rPr>
      </w:pPr>
    </w:p>
    <w:p w14:paraId="4A0E2BFB" w14:textId="77777777" w:rsidR="00B706D7" w:rsidRDefault="00B706D7" w:rsidP="00B706D7">
      <w:pPr>
        <w:pStyle w:val="ListParagraph"/>
        <w:tabs>
          <w:tab w:val="left" w:pos="2148"/>
        </w:tabs>
        <w:ind w:left="2148" w:firstLine="0"/>
        <w:jc w:val="right"/>
        <w:rPr>
          <w:sz w:val="24"/>
        </w:rPr>
      </w:pPr>
    </w:p>
    <w:p w14:paraId="460E987E" w14:textId="77777777" w:rsidR="00FE5BD1" w:rsidRDefault="00FE5BD1">
      <w:pPr>
        <w:pStyle w:val="BodyText"/>
      </w:pPr>
    </w:p>
    <w:p w14:paraId="38FCE3F4" w14:textId="77777777" w:rsidR="00FE5BD1" w:rsidRDefault="00CB4F37">
      <w:pPr>
        <w:pStyle w:val="ListParagraph"/>
        <w:numPr>
          <w:ilvl w:val="3"/>
          <w:numId w:val="10"/>
        </w:numPr>
        <w:tabs>
          <w:tab w:val="left" w:pos="1865"/>
        </w:tabs>
        <w:ind w:hanging="284"/>
        <w:rPr>
          <w:sz w:val="24"/>
        </w:rPr>
      </w:pPr>
      <w:r>
        <w:rPr>
          <w:sz w:val="24"/>
        </w:rPr>
        <w:t>Pengadaan sarana dan prasarana</w:t>
      </w:r>
      <w:r>
        <w:rPr>
          <w:spacing w:val="-10"/>
          <w:sz w:val="24"/>
        </w:rPr>
        <w:t xml:space="preserve"> </w:t>
      </w:r>
      <w:r>
        <w:rPr>
          <w:sz w:val="24"/>
        </w:rPr>
        <w:t>pendidikan</w:t>
      </w:r>
    </w:p>
    <w:p w14:paraId="58C1DABC" w14:textId="77777777" w:rsidR="00FE5BD1" w:rsidRDefault="00FE5BD1">
      <w:pPr>
        <w:pStyle w:val="BodyText"/>
      </w:pPr>
    </w:p>
    <w:p w14:paraId="1FF148FF" w14:textId="2C6CB903" w:rsidR="00FE5BD1" w:rsidRDefault="00CB4F37">
      <w:pPr>
        <w:pStyle w:val="BodyText"/>
        <w:spacing w:line="480" w:lineRule="auto"/>
        <w:ind w:left="1864" w:right="165" w:firstLine="566"/>
        <w:jc w:val="both"/>
      </w:pPr>
      <w:r>
        <w:t xml:space="preserve">Pengadaan merupakan serangkaian kegiatan menyediakan berbagai jenis sarana dan prasarana pendidikan sesuai dengan kebutuhan untuk mencapai tujuan pendidikan. </w:t>
      </w:r>
    </w:p>
    <w:p w14:paraId="068A2B4B" w14:textId="77777777" w:rsidR="00FE5BD1" w:rsidRDefault="00CB4F37">
      <w:pPr>
        <w:pStyle w:val="BodyText"/>
        <w:spacing w:line="480" w:lineRule="auto"/>
        <w:ind w:left="1864" w:right="159" w:firstLine="566"/>
        <w:jc w:val="both"/>
      </w:pPr>
      <w:r>
        <w:t>Pengadaan sarana dan prasarana adalah kelanjutan dar</w:t>
      </w:r>
      <w:r>
        <w:t>i program perencanaan yang telah disusun oleh sekolah. Dalam pengadaan ini harus dilakukan sesuai dengan rencana yang telah disusun dengan memerhatikan skala prioritas yang dibutuhkan oleh sekolah dalam menunjang keberhasilan pelaksanaa proses pembelajaran</w:t>
      </w:r>
      <w:r>
        <w:t>.</w:t>
      </w:r>
    </w:p>
    <w:p w14:paraId="71B0404E" w14:textId="2CF708B2" w:rsidR="00FE5BD1" w:rsidRDefault="00CB4F37" w:rsidP="00B706D7">
      <w:pPr>
        <w:pStyle w:val="BodyText"/>
        <w:spacing w:line="480" w:lineRule="auto"/>
        <w:ind w:left="1864" w:right="162" w:firstLine="566"/>
        <w:jc w:val="both"/>
      </w:pPr>
      <w:r>
        <w:t xml:space="preserve">Sistem pengadaan sarana dan prasarana sekolah dapat </w:t>
      </w:r>
      <w:r>
        <w:lastRenderedPageBreak/>
        <w:t>dilakukan dengan cara bantuan dari pemerintah kepada sekolah yang bersifat terbatas, dengan cara pembelian baik secara langsung maupun melalui pemesanan terlebih dahulu, meminta sumbangan dari wali muri</w:t>
      </w:r>
      <w:r>
        <w:t>d atau mengajukan proposal bantuan pengadaan sarana dan prasarana kepada lembaga-lembaga sosial yang tidak mengikat, dengan cara meminjam atau menyewa ketempat lain, dan dengan</w:t>
      </w:r>
      <w:r w:rsidR="00B706D7">
        <w:rPr>
          <w:lang w:val="en-ID"/>
        </w:rPr>
        <w:t xml:space="preserve"> </w:t>
      </w:r>
      <w:r>
        <w:t>cara tukar menukar barang yang dimiliki dengan barang lain yang dibutuhkan.</w:t>
      </w:r>
    </w:p>
    <w:p w14:paraId="14675883" w14:textId="77777777" w:rsidR="00FE5BD1" w:rsidRDefault="00FE5BD1">
      <w:pPr>
        <w:pStyle w:val="BodyText"/>
        <w:rPr>
          <w:sz w:val="26"/>
        </w:rPr>
      </w:pPr>
    </w:p>
    <w:p w14:paraId="3E3D17AE" w14:textId="77777777" w:rsidR="00FE5BD1" w:rsidRDefault="00CB4F37">
      <w:pPr>
        <w:pStyle w:val="ListParagraph"/>
        <w:numPr>
          <w:ilvl w:val="3"/>
          <w:numId w:val="10"/>
        </w:numPr>
        <w:tabs>
          <w:tab w:val="left" w:pos="1865"/>
        </w:tabs>
        <w:spacing w:before="161"/>
        <w:ind w:hanging="284"/>
        <w:rPr>
          <w:sz w:val="24"/>
        </w:rPr>
      </w:pPr>
      <w:r>
        <w:rPr>
          <w:sz w:val="24"/>
        </w:rPr>
        <w:t>Pengaturan sarana dan prasarana</w:t>
      </w:r>
      <w:r>
        <w:rPr>
          <w:spacing w:val="-3"/>
          <w:sz w:val="24"/>
        </w:rPr>
        <w:t xml:space="preserve"> </w:t>
      </w:r>
      <w:r>
        <w:rPr>
          <w:sz w:val="24"/>
        </w:rPr>
        <w:t>pendidikan</w:t>
      </w:r>
    </w:p>
    <w:p w14:paraId="48C24BDF" w14:textId="77777777" w:rsidR="00FE5BD1" w:rsidRDefault="00FE5BD1">
      <w:pPr>
        <w:pStyle w:val="BodyText"/>
      </w:pPr>
    </w:p>
    <w:p w14:paraId="60E585CC" w14:textId="77777777" w:rsidR="00FE5BD1" w:rsidRDefault="00CB4F37">
      <w:pPr>
        <w:pStyle w:val="ListParagraph"/>
        <w:numPr>
          <w:ilvl w:val="4"/>
          <w:numId w:val="10"/>
        </w:numPr>
        <w:tabs>
          <w:tab w:val="left" w:pos="2148"/>
        </w:tabs>
        <w:ind w:hanging="284"/>
        <w:rPr>
          <w:sz w:val="24"/>
        </w:rPr>
      </w:pPr>
      <w:r>
        <w:rPr>
          <w:sz w:val="24"/>
        </w:rPr>
        <w:t>Inventarisasi</w:t>
      </w:r>
    </w:p>
    <w:p w14:paraId="604AD081" w14:textId="77777777" w:rsidR="00FE5BD1" w:rsidRDefault="00FE5BD1">
      <w:pPr>
        <w:pStyle w:val="BodyText"/>
      </w:pPr>
    </w:p>
    <w:p w14:paraId="312DC632" w14:textId="4815DDEF" w:rsidR="00FE5BD1" w:rsidRDefault="00CB4F37">
      <w:pPr>
        <w:pStyle w:val="BodyText"/>
        <w:spacing w:line="480" w:lineRule="auto"/>
        <w:ind w:left="2148" w:right="160" w:firstLine="600"/>
        <w:jc w:val="both"/>
      </w:pPr>
      <w:r>
        <w:t>Merupakan kegiatan mencatat dan menyusun sarana dan prasarana yang ada secara teratur, tertib, dan lengkap berdasark</w:t>
      </w:r>
      <w:r>
        <w:t>an ketentuan yang berlaku.</w:t>
      </w:r>
      <w:r>
        <w:t xml:space="preserve"> Dalam Al-Qur’an tersirat ayat-ayat yang memberikan dorongan untuk melakukan inventarisasi barang-barang kebutuhan kita yaitu surat Al-Baqarah ayat</w:t>
      </w:r>
      <w:r>
        <w:rPr>
          <w:spacing w:val="-8"/>
        </w:rPr>
        <w:t xml:space="preserve"> </w:t>
      </w:r>
      <w:r>
        <w:t>282.</w:t>
      </w:r>
    </w:p>
    <w:p w14:paraId="5E52F6D8" w14:textId="77777777" w:rsidR="00FE5BD1" w:rsidRDefault="00FE5BD1">
      <w:pPr>
        <w:pStyle w:val="BodyText"/>
        <w:spacing w:before="5"/>
        <w:rPr>
          <w:rFonts w:ascii="Arial"/>
          <w:sz w:val="26"/>
        </w:rPr>
      </w:pPr>
    </w:p>
    <w:p w14:paraId="2FD4951D" w14:textId="77777777" w:rsidR="00FE5BD1" w:rsidRDefault="00CB4F37">
      <w:pPr>
        <w:spacing w:before="1"/>
        <w:ind w:left="2148" w:right="161"/>
        <w:jc w:val="both"/>
        <w:rPr>
          <w:i/>
          <w:sz w:val="24"/>
        </w:rPr>
      </w:pPr>
      <w:r>
        <w:rPr>
          <w:i/>
          <w:sz w:val="24"/>
        </w:rPr>
        <w:t xml:space="preserve">“Hai orang-orang yang beriman, apabila kamu bermu'amalah </w:t>
      </w:r>
      <w:r>
        <w:rPr>
          <w:i/>
          <w:sz w:val="24"/>
        </w:rPr>
        <w:t>tidak secara tunai untuk waktu yang ditentukan, hendaklah kamu menuliskannya. dan hendaklah seorang penulis di antara kamu menuliskannya dengan benar”</w:t>
      </w:r>
    </w:p>
    <w:p w14:paraId="096936D5" w14:textId="77777777" w:rsidR="00FE5BD1" w:rsidRDefault="00FE5BD1">
      <w:pPr>
        <w:jc w:val="both"/>
        <w:rPr>
          <w:sz w:val="24"/>
        </w:rPr>
        <w:sectPr w:rsidR="00FE5BD1">
          <w:footerReference w:type="default" r:id="rId8"/>
          <w:type w:val="continuous"/>
          <w:pgSz w:w="11910" w:h="16840"/>
          <w:pgMar w:top="1580" w:right="1540" w:bottom="1200" w:left="1680" w:header="720" w:footer="720" w:gutter="0"/>
          <w:cols w:space="720"/>
        </w:sectPr>
      </w:pPr>
    </w:p>
    <w:p w14:paraId="24692CD2" w14:textId="77777777" w:rsidR="00FE5BD1" w:rsidRDefault="00FE5BD1">
      <w:pPr>
        <w:pStyle w:val="BodyText"/>
        <w:rPr>
          <w:i/>
          <w:sz w:val="20"/>
        </w:rPr>
      </w:pPr>
    </w:p>
    <w:p w14:paraId="71E94AE7" w14:textId="77777777" w:rsidR="00FE5BD1" w:rsidRDefault="00FE5BD1">
      <w:pPr>
        <w:pStyle w:val="BodyText"/>
        <w:spacing w:before="8"/>
        <w:rPr>
          <w:i/>
          <w:sz w:val="29"/>
        </w:rPr>
      </w:pPr>
    </w:p>
    <w:p w14:paraId="6E7C788F" w14:textId="7FC86720" w:rsidR="00FE5BD1" w:rsidRDefault="00CB4F37" w:rsidP="00854DDB">
      <w:pPr>
        <w:pStyle w:val="BodyText"/>
        <w:tabs>
          <w:tab w:val="left" w:pos="3311"/>
          <w:tab w:val="left" w:pos="3889"/>
          <w:tab w:val="left" w:pos="5009"/>
          <w:tab w:val="left" w:pos="5702"/>
          <w:tab w:val="left" w:pos="6714"/>
          <w:tab w:val="left" w:pos="7707"/>
        </w:tabs>
        <w:spacing w:before="90" w:line="480" w:lineRule="auto"/>
        <w:ind w:left="2148" w:right="165" w:firstLine="424"/>
        <w:jc w:val="both"/>
      </w:pPr>
      <w:r>
        <w:t>Inventarisasi sebagai pencatat dan penyusunan daftar barang milik negara secara sistema</w:t>
      </w:r>
      <w:r>
        <w:t>tis, tertib, dan teratur berdasarka</w:t>
      </w:r>
      <w:r w:rsidR="00B706D7">
        <w:rPr>
          <w:lang w:val="en-ID"/>
        </w:rPr>
        <w:t xml:space="preserve">n </w:t>
      </w:r>
      <w:r>
        <w:t>ketentuan</w:t>
      </w:r>
      <w:r>
        <w:tab/>
        <w:t>dan</w:t>
      </w:r>
      <w:r>
        <w:tab/>
        <w:t>pedoman</w:t>
      </w:r>
      <w:r>
        <w:tab/>
        <w:t>yang</w:t>
      </w:r>
      <w:r>
        <w:tab/>
        <w:t>berlaku.</w:t>
      </w:r>
      <w:r>
        <w:tab/>
        <w:t>Adapun</w:t>
      </w:r>
      <w:r>
        <w:tab/>
      </w:r>
      <w:r>
        <w:rPr>
          <w:spacing w:val="-3"/>
        </w:rPr>
        <w:t xml:space="preserve">kegiatan </w:t>
      </w:r>
      <w:r>
        <w:t>inventarisasi sarana dan prasarana disekolah adalah: (1)Pencatatan</w:t>
      </w:r>
      <w:r>
        <w:rPr>
          <w:spacing w:val="13"/>
        </w:rPr>
        <w:t xml:space="preserve"> </w:t>
      </w:r>
      <w:r>
        <w:t>sarana</w:t>
      </w:r>
      <w:r>
        <w:rPr>
          <w:spacing w:val="13"/>
        </w:rPr>
        <w:t xml:space="preserve"> </w:t>
      </w:r>
      <w:r>
        <w:t>dan</w:t>
      </w:r>
      <w:r>
        <w:rPr>
          <w:spacing w:val="16"/>
        </w:rPr>
        <w:t xml:space="preserve"> </w:t>
      </w:r>
      <w:r>
        <w:t>prasarana</w:t>
      </w:r>
      <w:r>
        <w:rPr>
          <w:spacing w:val="12"/>
        </w:rPr>
        <w:t xml:space="preserve"> </w:t>
      </w:r>
      <w:r>
        <w:t>dapat</w:t>
      </w:r>
      <w:r>
        <w:rPr>
          <w:spacing w:val="14"/>
        </w:rPr>
        <w:t xml:space="preserve"> </w:t>
      </w:r>
      <w:r>
        <w:t>dilakukan</w:t>
      </w:r>
      <w:r>
        <w:rPr>
          <w:spacing w:val="14"/>
        </w:rPr>
        <w:t xml:space="preserve"> </w:t>
      </w:r>
      <w:r>
        <w:t>di</w:t>
      </w:r>
      <w:r>
        <w:rPr>
          <w:spacing w:val="14"/>
        </w:rPr>
        <w:t xml:space="preserve"> </w:t>
      </w:r>
      <w:r>
        <w:rPr>
          <w:spacing w:val="-4"/>
        </w:rPr>
        <w:t>dalam</w:t>
      </w:r>
      <w:r w:rsidR="00854DDB">
        <w:rPr>
          <w:lang w:val="en-ID"/>
        </w:rPr>
        <w:t xml:space="preserve"> </w:t>
      </w:r>
      <w:r>
        <w:t>buku penerimaan barang, buku pembelian barang, buku in</w:t>
      </w:r>
      <w:r>
        <w:t>ventaris, buku stok barang.</w:t>
      </w:r>
    </w:p>
    <w:p w14:paraId="3829F166" w14:textId="77777777" w:rsidR="00FE5BD1" w:rsidRDefault="00CB4F37">
      <w:pPr>
        <w:pStyle w:val="ListParagraph"/>
        <w:numPr>
          <w:ilvl w:val="5"/>
          <w:numId w:val="10"/>
        </w:numPr>
        <w:tabs>
          <w:tab w:val="left" w:pos="2432"/>
        </w:tabs>
        <w:spacing w:line="480" w:lineRule="auto"/>
        <w:ind w:right="164" w:hanging="284"/>
        <w:rPr>
          <w:sz w:val="24"/>
        </w:rPr>
      </w:pPr>
      <w:r>
        <w:rPr>
          <w:sz w:val="24"/>
        </w:rPr>
        <w:t>Pembuatan kode khusus untuk perlengkapan yang tergolong barang</w:t>
      </w:r>
      <w:r>
        <w:rPr>
          <w:spacing w:val="-4"/>
          <w:sz w:val="24"/>
        </w:rPr>
        <w:t xml:space="preserve"> </w:t>
      </w:r>
      <w:r>
        <w:rPr>
          <w:sz w:val="24"/>
        </w:rPr>
        <w:t>inventaris.</w:t>
      </w:r>
    </w:p>
    <w:p w14:paraId="3C1E9BD0" w14:textId="1BC3E5C7" w:rsidR="00FE5BD1" w:rsidRDefault="00CB4F37">
      <w:pPr>
        <w:pStyle w:val="ListParagraph"/>
        <w:numPr>
          <w:ilvl w:val="5"/>
          <w:numId w:val="10"/>
        </w:numPr>
        <w:tabs>
          <w:tab w:val="left" w:pos="2432"/>
        </w:tabs>
        <w:spacing w:line="480" w:lineRule="auto"/>
        <w:ind w:right="165" w:hanging="284"/>
        <w:rPr>
          <w:sz w:val="24"/>
        </w:rPr>
      </w:pPr>
      <w:r>
        <w:rPr>
          <w:sz w:val="24"/>
        </w:rPr>
        <w:t>Semua perlengkapan pendidikan di sekolah yang tergolong barang inventaris harus dilaporkan. Pelaporan barang tersebut dilakukan dalam periode</w:t>
      </w:r>
      <w:r>
        <w:rPr>
          <w:spacing w:val="1"/>
          <w:sz w:val="24"/>
        </w:rPr>
        <w:t xml:space="preserve"> </w:t>
      </w:r>
      <w:r>
        <w:rPr>
          <w:sz w:val="24"/>
        </w:rPr>
        <w:t>tertentu.</w:t>
      </w:r>
    </w:p>
    <w:p w14:paraId="4552B917" w14:textId="77777777" w:rsidR="00854DDB" w:rsidRDefault="00854DDB" w:rsidP="00854DDB">
      <w:pPr>
        <w:pStyle w:val="ListParagraph"/>
        <w:tabs>
          <w:tab w:val="left" w:pos="2432"/>
        </w:tabs>
        <w:spacing w:line="480" w:lineRule="auto"/>
        <w:ind w:left="2431" w:right="165" w:firstLine="0"/>
        <w:jc w:val="right"/>
        <w:rPr>
          <w:sz w:val="24"/>
        </w:rPr>
      </w:pPr>
    </w:p>
    <w:p w14:paraId="7D4C5885" w14:textId="77777777" w:rsidR="00FE5BD1" w:rsidRDefault="00CB4F37">
      <w:pPr>
        <w:pStyle w:val="ListParagraph"/>
        <w:numPr>
          <w:ilvl w:val="4"/>
          <w:numId w:val="10"/>
        </w:numPr>
        <w:tabs>
          <w:tab w:val="left" w:pos="2148"/>
        </w:tabs>
        <w:ind w:hanging="284"/>
        <w:rPr>
          <w:sz w:val="24"/>
        </w:rPr>
      </w:pPr>
      <w:r>
        <w:rPr>
          <w:sz w:val="24"/>
        </w:rPr>
        <w:t>Penyimpanan</w:t>
      </w:r>
    </w:p>
    <w:p w14:paraId="74ECDDF9" w14:textId="77777777" w:rsidR="00FE5BD1" w:rsidRDefault="00FE5BD1">
      <w:pPr>
        <w:pStyle w:val="BodyText"/>
      </w:pPr>
    </w:p>
    <w:p w14:paraId="3E0C9CCF" w14:textId="1193913B" w:rsidR="00FE5BD1" w:rsidRDefault="00CB4F37">
      <w:pPr>
        <w:pStyle w:val="BodyText"/>
        <w:spacing w:line="480" w:lineRule="auto"/>
        <w:ind w:left="2148" w:right="165" w:firstLine="600"/>
        <w:jc w:val="both"/>
      </w:pPr>
      <w:r>
        <w:t>Adalah kegiatan penyimpanan sarana dan prasarana pendidikan di suatu tempat agar kualitas dan kuantitasnya terjamin.</w:t>
      </w:r>
    </w:p>
    <w:p w14:paraId="65375129" w14:textId="77777777" w:rsidR="00854DDB" w:rsidRDefault="00854DDB" w:rsidP="00854DDB">
      <w:pPr>
        <w:pStyle w:val="BodyText"/>
        <w:spacing w:line="480" w:lineRule="auto"/>
        <w:ind w:right="165"/>
        <w:jc w:val="both"/>
      </w:pPr>
    </w:p>
    <w:p w14:paraId="04E874B7" w14:textId="77777777" w:rsidR="00FE5BD1" w:rsidRDefault="00CB4F37">
      <w:pPr>
        <w:pStyle w:val="ListParagraph"/>
        <w:numPr>
          <w:ilvl w:val="4"/>
          <w:numId w:val="10"/>
        </w:numPr>
        <w:tabs>
          <w:tab w:val="left" w:pos="2148"/>
        </w:tabs>
        <w:spacing w:before="1"/>
        <w:ind w:hanging="284"/>
        <w:rPr>
          <w:sz w:val="24"/>
        </w:rPr>
      </w:pPr>
      <w:r>
        <w:rPr>
          <w:sz w:val="24"/>
        </w:rPr>
        <w:t>Pemeliharaan</w:t>
      </w:r>
    </w:p>
    <w:p w14:paraId="64D236D8" w14:textId="77777777" w:rsidR="00FE5BD1" w:rsidRDefault="00FE5BD1">
      <w:pPr>
        <w:pStyle w:val="BodyText"/>
        <w:spacing w:before="11"/>
        <w:rPr>
          <w:sz w:val="23"/>
        </w:rPr>
      </w:pPr>
    </w:p>
    <w:p w14:paraId="6F8ED64E" w14:textId="7D433645" w:rsidR="00FE5BD1" w:rsidRDefault="00CB4F37">
      <w:pPr>
        <w:pStyle w:val="BodyText"/>
        <w:spacing w:line="480" w:lineRule="auto"/>
        <w:ind w:left="2148" w:right="162" w:firstLine="600"/>
        <w:jc w:val="both"/>
        <w:rPr>
          <w:vertAlign w:val="superscript"/>
        </w:rPr>
      </w:pPr>
      <w:r>
        <w:t>Merupakan kegiatan untuk melaksanakan pengurusan dan pengaturan agar semua sarana dan prasarana selalu dalam keadaan baik dan</w:t>
      </w:r>
      <w:r>
        <w:t xml:space="preserve"> siap untuk digunakan secara berdaya guna dan mencapai tujuan</w:t>
      </w:r>
      <w:r>
        <w:rPr>
          <w:spacing w:val="-1"/>
        </w:rPr>
        <w:t xml:space="preserve"> </w:t>
      </w:r>
      <w:r>
        <w:t>pendidikan.</w:t>
      </w:r>
    </w:p>
    <w:p w14:paraId="5124240D" w14:textId="77777777" w:rsidR="00FE5BD1" w:rsidRDefault="00FE5BD1">
      <w:pPr>
        <w:pStyle w:val="BodyText"/>
        <w:rPr>
          <w:sz w:val="20"/>
        </w:rPr>
      </w:pPr>
    </w:p>
    <w:p w14:paraId="7287E2E2" w14:textId="77777777" w:rsidR="00FE5BD1" w:rsidRDefault="00FE5BD1">
      <w:pPr>
        <w:pStyle w:val="BodyText"/>
        <w:spacing w:before="8"/>
        <w:rPr>
          <w:sz w:val="29"/>
        </w:rPr>
      </w:pPr>
    </w:p>
    <w:p w14:paraId="6217E1F9" w14:textId="77777777" w:rsidR="00FE5BD1" w:rsidRDefault="00CB4F37">
      <w:pPr>
        <w:pStyle w:val="BodyText"/>
        <w:spacing w:before="90" w:line="480" w:lineRule="auto"/>
        <w:ind w:left="2148" w:right="161" w:firstLine="424"/>
        <w:jc w:val="both"/>
      </w:pPr>
      <w:r>
        <w:lastRenderedPageBreak/>
        <w:t>Pemeliharaan diperlukan agar sarana dan prasarana selalu dalam kondisi siap pakai. Oleh sebab itu dibutuhkan perawatan, pemeliharaan dan pengawasan. Ditinaju dari sifat dan waktu, pemeliharaan pemeliharaan yang bersifat pengecekan, pencegahan, perbaikan ri</w:t>
      </w:r>
      <w:r>
        <w:t>ngan, dan perbaikana berat. Ditinjau dari waktu pemeliharaannya yaitu pemeliharaan sehari-hari, dan pemeliharaan nerkala seperti pengecatan diding, pemeriksaan bangku, genting dan perabot lainnya.</w:t>
      </w:r>
    </w:p>
    <w:p w14:paraId="625D1297" w14:textId="77777777" w:rsidR="00FE5BD1" w:rsidRDefault="00FE5BD1">
      <w:pPr>
        <w:pStyle w:val="BodyText"/>
        <w:rPr>
          <w:sz w:val="26"/>
        </w:rPr>
      </w:pPr>
    </w:p>
    <w:p w14:paraId="279F04B2" w14:textId="77777777" w:rsidR="00FE5BD1" w:rsidRDefault="00CB4F37">
      <w:pPr>
        <w:pStyle w:val="ListParagraph"/>
        <w:numPr>
          <w:ilvl w:val="4"/>
          <w:numId w:val="10"/>
        </w:numPr>
        <w:tabs>
          <w:tab w:val="left" w:pos="2148"/>
        </w:tabs>
        <w:spacing w:before="207"/>
        <w:ind w:hanging="284"/>
        <w:rPr>
          <w:sz w:val="24"/>
        </w:rPr>
      </w:pPr>
      <w:r>
        <w:rPr>
          <w:sz w:val="24"/>
        </w:rPr>
        <w:t>Penggunaan sarana dan prasarana</w:t>
      </w:r>
      <w:r>
        <w:rPr>
          <w:spacing w:val="-3"/>
          <w:sz w:val="24"/>
        </w:rPr>
        <w:t xml:space="preserve"> </w:t>
      </w:r>
      <w:r>
        <w:rPr>
          <w:sz w:val="24"/>
        </w:rPr>
        <w:t>pendidikan</w:t>
      </w:r>
    </w:p>
    <w:p w14:paraId="1A83F257" w14:textId="77777777" w:rsidR="00FE5BD1" w:rsidRDefault="00FE5BD1">
      <w:pPr>
        <w:pStyle w:val="BodyText"/>
      </w:pPr>
    </w:p>
    <w:p w14:paraId="52F4A6A1" w14:textId="5ED8F6D9" w:rsidR="00FE5BD1" w:rsidRDefault="00CB4F37">
      <w:pPr>
        <w:pStyle w:val="BodyText"/>
        <w:spacing w:line="480" w:lineRule="auto"/>
        <w:ind w:left="2148" w:right="163" w:firstLine="600"/>
        <w:jc w:val="both"/>
      </w:pPr>
      <w:r>
        <w:t>Penggunaan d</w:t>
      </w:r>
      <w:r>
        <w:t>apat dikatakan sebagai kegiatan pemanfaatan sarana dan prasarana pendidikan untuk mendukung proses pendidikan demi mencapai tujuan pendidikan.penggunaan alat dapat dipengaruhi oleh 4 faktor yaitu:</w:t>
      </w:r>
    </w:p>
    <w:p w14:paraId="0EA96314" w14:textId="77777777" w:rsidR="00FE5BD1" w:rsidRDefault="00CB4F37">
      <w:pPr>
        <w:pStyle w:val="BodyText"/>
        <w:spacing w:line="480" w:lineRule="auto"/>
        <w:ind w:left="2148" w:right="2916"/>
      </w:pPr>
      <w:r>
        <w:t>(1)Banyaknya alat untuk tiap macam. (2)Banyaknya kelas.</w:t>
      </w:r>
    </w:p>
    <w:p w14:paraId="134AC205" w14:textId="77777777" w:rsidR="00FE5BD1" w:rsidRDefault="00CB4F37">
      <w:pPr>
        <w:pStyle w:val="BodyText"/>
        <w:spacing w:before="1" w:line="480" w:lineRule="auto"/>
        <w:ind w:left="2148" w:right="1550"/>
      </w:pPr>
      <w:r>
        <w:t>(</w:t>
      </w:r>
      <w:r>
        <w:t>3)Banyaknya siswa tiap dalam kelas. (4)Banyaknya ruang atau lokal yang ada di sekolah.</w:t>
      </w:r>
    </w:p>
    <w:p w14:paraId="4B32C694" w14:textId="77777777" w:rsidR="00854DDB" w:rsidRDefault="00854DDB" w:rsidP="00854DDB">
      <w:pPr>
        <w:pStyle w:val="BodyText"/>
        <w:spacing w:line="480" w:lineRule="auto"/>
        <w:ind w:left="2148" w:right="160" w:firstLine="566"/>
        <w:jc w:val="both"/>
      </w:pPr>
    </w:p>
    <w:p w14:paraId="46489714" w14:textId="6B698C28" w:rsidR="00FE5BD1" w:rsidRPr="00854DDB" w:rsidRDefault="00CB4F37" w:rsidP="00854DDB">
      <w:pPr>
        <w:pStyle w:val="BodyText"/>
        <w:spacing w:line="480" w:lineRule="auto"/>
        <w:ind w:left="2148" w:right="160" w:firstLine="566"/>
        <w:jc w:val="both"/>
      </w:pPr>
      <w:r>
        <w:t>Dengan mengingat beberapa faktor diatas serta pola pengaturan alat pelajaran maka secara umum dapat diatur sebagai berikut:</w:t>
      </w:r>
    </w:p>
    <w:p w14:paraId="69D8AB69" w14:textId="77777777" w:rsidR="00FE5BD1" w:rsidRDefault="00CB4F37">
      <w:pPr>
        <w:pStyle w:val="ListParagraph"/>
        <w:numPr>
          <w:ilvl w:val="0"/>
          <w:numId w:val="7"/>
        </w:numPr>
        <w:tabs>
          <w:tab w:val="left" w:pos="2573"/>
        </w:tabs>
        <w:spacing w:before="90"/>
        <w:rPr>
          <w:sz w:val="24"/>
        </w:rPr>
      </w:pPr>
      <w:r>
        <w:rPr>
          <w:sz w:val="24"/>
        </w:rPr>
        <w:t>Alat pelajaran untuk kelas</w:t>
      </w:r>
      <w:r>
        <w:rPr>
          <w:spacing w:val="-1"/>
          <w:sz w:val="24"/>
        </w:rPr>
        <w:t xml:space="preserve"> </w:t>
      </w:r>
      <w:r>
        <w:rPr>
          <w:sz w:val="24"/>
        </w:rPr>
        <w:t>tertentu</w:t>
      </w:r>
    </w:p>
    <w:p w14:paraId="3834D07C" w14:textId="77777777" w:rsidR="00FE5BD1" w:rsidRDefault="00FE5BD1">
      <w:pPr>
        <w:pStyle w:val="BodyText"/>
      </w:pPr>
    </w:p>
    <w:p w14:paraId="5D2EE9C1" w14:textId="77777777" w:rsidR="00FE5BD1" w:rsidRDefault="00CB4F37">
      <w:pPr>
        <w:pStyle w:val="BodyText"/>
        <w:spacing w:line="480" w:lineRule="auto"/>
        <w:ind w:left="2572" w:right="162" w:firstLine="566"/>
        <w:jc w:val="both"/>
      </w:pPr>
      <w:r>
        <w:t xml:space="preserve">Ada kalanya sesuatu alat hanya dipergunakan untuk kelas tertentu sesuai dengan materi kurikulum, jika banyaknya alat untuk mencukupi banyaknya kelas, maka </w:t>
      </w:r>
      <w:r>
        <w:lastRenderedPageBreak/>
        <w:t>sebaiknya alat-alat tersebut disimpan di kelas agar mempermudah</w:t>
      </w:r>
      <w:r>
        <w:rPr>
          <w:spacing w:val="-1"/>
        </w:rPr>
        <w:t xml:space="preserve"> </w:t>
      </w:r>
      <w:r>
        <w:t>penggunaan.</w:t>
      </w:r>
    </w:p>
    <w:p w14:paraId="6BCA809B" w14:textId="77777777" w:rsidR="00FE5BD1" w:rsidRDefault="00CB4F37">
      <w:pPr>
        <w:pStyle w:val="ListParagraph"/>
        <w:numPr>
          <w:ilvl w:val="0"/>
          <w:numId w:val="7"/>
        </w:numPr>
        <w:tabs>
          <w:tab w:val="left" w:pos="2573"/>
        </w:tabs>
        <w:rPr>
          <w:sz w:val="24"/>
        </w:rPr>
      </w:pPr>
      <w:r>
        <w:rPr>
          <w:sz w:val="24"/>
        </w:rPr>
        <w:t>Alat pelajaran untuk bebe</w:t>
      </w:r>
      <w:r>
        <w:rPr>
          <w:sz w:val="24"/>
        </w:rPr>
        <w:t>rapa</w:t>
      </w:r>
      <w:r>
        <w:rPr>
          <w:spacing w:val="-2"/>
          <w:sz w:val="24"/>
        </w:rPr>
        <w:t xml:space="preserve"> </w:t>
      </w:r>
      <w:r>
        <w:rPr>
          <w:sz w:val="24"/>
        </w:rPr>
        <w:t>kelas</w:t>
      </w:r>
    </w:p>
    <w:p w14:paraId="52B49EF0" w14:textId="77777777" w:rsidR="00FE5BD1" w:rsidRDefault="00FE5BD1">
      <w:pPr>
        <w:pStyle w:val="BodyText"/>
      </w:pPr>
    </w:p>
    <w:p w14:paraId="764234ED" w14:textId="77777777" w:rsidR="00FE5BD1" w:rsidRDefault="00CB4F37">
      <w:pPr>
        <w:pStyle w:val="BodyText"/>
        <w:spacing w:line="480" w:lineRule="auto"/>
        <w:ind w:left="2572" w:right="161" w:firstLine="566"/>
        <w:jc w:val="both"/>
      </w:pPr>
      <w:r>
        <w:t>Apabila banyaknya alat terbatas, padahal yang membutuhkan lebih dari satu kelas, maka alat-alat tersebut terpaksa di gunakan bersama-sama secara bergantian.</w:t>
      </w:r>
    </w:p>
    <w:p w14:paraId="64F55CD6" w14:textId="77777777" w:rsidR="00FE5BD1" w:rsidRDefault="00CB4F37">
      <w:pPr>
        <w:pStyle w:val="ListParagraph"/>
        <w:numPr>
          <w:ilvl w:val="0"/>
          <w:numId w:val="7"/>
        </w:numPr>
        <w:tabs>
          <w:tab w:val="left" w:pos="2573"/>
        </w:tabs>
        <w:rPr>
          <w:sz w:val="24"/>
        </w:rPr>
      </w:pPr>
      <w:r>
        <w:rPr>
          <w:sz w:val="24"/>
        </w:rPr>
        <w:t>Alat pelajaran untuk</w:t>
      </w:r>
      <w:r>
        <w:rPr>
          <w:spacing w:val="-1"/>
          <w:sz w:val="24"/>
        </w:rPr>
        <w:t xml:space="preserve"> </w:t>
      </w:r>
      <w:r>
        <w:rPr>
          <w:sz w:val="24"/>
        </w:rPr>
        <w:t>semua</w:t>
      </w:r>
    </w:p>
    <w:p w14:paraId="33F75795" w14:textId="77777777" w:rsidR="00FE5BD1" w:rsidRDefault="00FE5BD1">
      <w:pPr>
        <w:pStyle w:val="BodyText"/>
      </w:pPr>
    </w:p>
    <w:p w14:paraId="32E7C0CD" w14:textId="75F8F2E7" w:rsidR="00FE5BD1" w:rsidRDefault="00CB4F37">
      <w:pPr>
        <w:pStyle w:val="BodyText"/>
        <w:spacing w:line="480" w:lineRule="auto"/>
        <w:ind w:left="2572" w:right="164" w:firstLine="566"/>
        <w:jc w:val="both"/>
      </w:pPr>
      <w:r>
        <w:t>Penggunaan alat pelajaran untuk semua kelas dapat dilakukan dengan memb</w:t>
      </w:r>
      <w:r>
        <w:t xml:space="preserve">awa ke kelas yang </w:t>
      </w:r>
      <w:r>
        <w:rPr>
          <w:spacing w:val="-3"/>
        </w:rPr>
        <w:t xml:space="preserve">mebutuhkan </w:t>
      </w:r>
      <w:r>
        <w:t>secara bergantian atau siswa yang akan menggunakan mendatangi ruangan</w:t>
      </w:r>
      <w:r>
        <w:rPr>
          <w:spacing w:val="-1"/>
        </w:rPr>
        <w:t xml:space="preserve"> </w:t>
      </w:r>
      <w:r>
        <w:t>tertentu.</w:t>
      </w:r>
    </w:p>
    <w:p w14:paraId="6A8B91A2" w14:textId="77777777" w:rsidR="00854DDB" w:rsidRDefault="00854DDB">
      <w:pPr>
        <w:pStyle w:val="BodyText"/>
        <w:spacing w:line="480" w:lineRule="auto"/>
        <w:ind w:left="2572" w:right="164" w:firstLine="566"/>
        <w:jc w:val="both"/>
      </w:pPr>
    </w:p>
    <w:p w14:paraId="7FDC51DC" w14:textId="77777777" w:rsidR="00FE5BD1" w:rsidRDefault="00CB4F37">
      <w:pPr>
        <w:pStyle w:val="ListParagraph"/>
        <w:numPr>
          <w:ilvl w:val="4"/>
          <w:numId w:val="10"/>
        </w:numPr>
        <w:tabs>
          <w:tab w:val="left" w:pos="2148"/>
        </w:tabs>
        <w:ind w:hanging="284"/>
        <w:rPr>
          <w:sz w:val="24"/>
        </w:rPr>
      </w:pPr>
      <w:r>
        <w:rPr>
          <w:sz w:val="24"/>
        </w:rPr>
        <w:t>Penghapusan sarana dan prasarana</w:t>
      </w:r>
      <w:r>
        <w:rPr>
          <w:spacing w:val="1"/>
          <w:sz w:val="24"/>
        </w:rPr>
        <w:t xml:space="preserve"> </w:t>
      </w:r>
      <w:r>
        <w:rPr>
          <w:sz w:val="24"/>
        </w:rPr>
        <w:t>pendidikan.</w:t>
      </w:r>
    </w:p>
    <w:p w14:paraId="423D5983" w14:textId="77777777" w:rsidR="00FE5BD1" w:rsidRDefault="00FE5BD1">
      <w:pPr>
        <w:pStyle w:val="BodyText"/>
      </w:pPr>
    </w:p>
    <w:p w14:paraId="18C157B5" w14:textId="1234B9BE" w:rsidR="00FE5BD1" w:rsidRPr="00854DDB" w:rsidRDefault="00CB4F37" w:rsidP="00854DDB">
      <w:pPr>
        <w:pStyle w:val="BodyText"/>
        <w:spacing w:before="1" w:line="480" w:lineRule="auto"/>
        <w:ind w:left="2148" w:right="160" w:firstLine="566"/>
        <w:jc w:val="both"/>
      </w:pPr>
      <w:r>
        <w:t>Merupakan kegiatan pembebasan sarana dan prasarana dari pertanggungjawaban yang berlaku dengan alasan</w:t>
      </w:r>
      <w:r>
        <w:t xml:space="preserve"> yang dapat dipertanggungjawabkan. Penghapusan adalah kegiatan meniadakan barang-barang milik lembaga dari daftar inventaris dengan cara berdasarkan peraturan perundang-undangan yang berlaku. Penghapusan atau penyingkiran barang dapat melalui tahap-tahap s</w:t>
      </w:r>
      <w:r>
        <w:t>ebagai berikut:</w:t>
      </w:r>
    </w:p>
    <w:p w14:paraId="4C4E7114" w14:textId="77777777" w:rsidR="00FE5BD1" w:rsidRDefault="00CB4F37">
      <w:pPr>
        <w:pStyle w:val="ListParagraph"/>
        <w:numPr>
          <w:ilvl w:val="0"/>
          <w:numId w:val="6"/>
        </w:numPr>
        <w:tabs>
          <w:tab w:val="left" w:pos="2432"/>
        </w:tabs>
        <w:spacing w:before="90" w:line="480" w:lineRule="auto"/>
        <w:ind w:right="165"/>
        <w:rPr>
          <w:sz w:val="24"/>
        </w:rPr>
      </w:pPr>
      <w:r>
        <w:rPr>
          <w:sz w:val="24"/>
        </w:rPr>
        <w:t>Pemilihan barang yang dilakukan tiap tahun bersama dengan waktu memperkirakan</w:t>
      </w:r>
      <w:r>
        <w:rPr>
          <w:spacing w:val="-1"/>
          <w:sz w:val="24"/>
        </w:rPr>
        <w:t xml:space="preserve"> </w:t>
      </w:r>
      <w:r>
        <w:rPr>
          <w:sz w:val="24"/>
        </w:rPr>
        <w:t>kebutuhan.</w:t>
      </w:r>
    </w:p>
    <w:p w14:paraId="7854DA30" w14:textId="77777777" w:rsidR="00FE5BD1" w:rsidRDefault="00CB4F37">
      <w:pPr>
        <w:pStyle w:val="ListParagraph"/>
        <w:numPr>
          <w:ilvl w:val="0"/>
          <w:numId w:val="6"/>
        </w:numPr>
        <w:tabs>
          <w:tab w:val="left" w:pos="2432"/>
          <w:tab w:val="left" w:pos="4695"/>
          <w:tab w:val="left" w:pos="6414"/>
          <w:tab w:val="left" w:pos="8176"/>
        </w:tabs>
        <w:spacing w:line="480" w:lineRule="auto"/>
        <w:ind w:right="162"/>
        <w:rPr>
          <w:sz w:val="24"/>
        </w:rPr>
      </w:pPr>
      <w:r>
        <w:rPr>
          <w:sz w:val="24"/>
        </w:rPr>
        <w:t>Memperhitungkan</w:t>
      </w:r>
      <w:r>
        <w:rPr>
          <w:sz w:val="24"/>
        </w:rPr>
        <w:tab/>
        <w:t>faktor-faktor</w:t>
      </w:r>
      <w:r>
        <w:rPr>
          <w:sz w:val="24"/>
        </w:rPr>
        <w:tab/>
        <w:t>penyingkiran</w:t>
      </w:r>
      <w:r>
        <w:rPr>
          <w:sz w:val="24"/>
        </w:rPr>
        <w:tab/>
      </w:r>
      <w:r>
        <w:rPr>
          <w:spacing w:val="-7"/>
          <w:sz w:val="24"/>
        </w:rPr>
        <w:t xml:space="preserve">dan </w:t>
      </w:r>
      <w:r>
        <w:rPr>
          <w:sz w:val="24"/>
        </w:rPr>
        <w:t>pengahapusan ditinjau dari segi nilai uang.</w:t>
      </w:r>
    </w:p>
    <w:p w14:paraId="6A43600A" w14:textId="77777777" w:rsidR="00FE5BD1" w:rsidRDefault="00CB4F37">
      <w:pPr>
        <w:pStyle w:val="ListParagraph"/>
        <w:numPr>
          <w:ilvl w:val="0"/>
          <w:numId w:val="6"/>
        </w:numPr>
        <w:tabs>
          <w:tab w:val="left" w:pos="2432"/>
        </w:tabs>
        <w:rPr>
          <w:sz w:val="24"/>
        </w:rPr>
      </w:pPr>
      <w:r>
        <w:rPr>
          <w:sz w:val="24"/>
        </w:rPr>
        <w:t>Membuat</w:t>
      </w:r>
      <w:r>
        <w:rPr>
          <w:spacing w:val="-1"/>
          <w:sz w:val="24"/>
        </w:rPr>
        <w:t xml:space="preserve"> </w:t>
      </w:r>
      <w:r>
        <w:rPr>
          <w:sz w:val="24"/>
        </w:rPr>
        <w:t>perencanaan.</w:t>
      </w:r>
    </w:p>
    <w:p w14:paraId="35C86289" w14:textId="77777777" w:rsidR="00FE5BD1" w:rsidRDefault="00FE5BD1">
      <w:pPr>
        <w:pStyle w:val="BodyText"/>
      </w:pPr>
    </w:p>
    <w:p w14:paraId="6378E1C2" w14:textId="77777777" w:rsidR="00FE5BD1" w:rsidRDefault="00CB4F37">
      <w:pPr>
        <w:pStyle w:val="ListParagraph"/>
        <w:numPr>
          <w:ilvl w:val="0"/>
          <w:numId w:val="6"/>
        </w:numPr>
        <w:tabs>
          <w:tab w:val="left" w:pos="2432"/>
        </w:tabs>
        <w:spacing w:line="480" w:lineRule="auto"/>
        <w:ind w:right="161"/>
        <w:rPr>
          <w:sz w:val="24"/>
        </w:rPr>
      </w:pPr>
      <w:r>
        <w:rPr>
          <w:sz w:val="24"/>
        </w:rPr>
        <w:lastRenderedPageBreak/>
        <w:t>Membuat surat pemberitahuan kepada yang akan diadakan penyingkiran dengan menyebutkan barang-barang yang akan disingkirkan.</w:t>
      </w:r>
    </w:p>
    <w:p w14:paraId="2F79ADF6" w14:textId="77777777" w:rsidR="00FE5BD1" w:rsidRDefault="00CB4F37">
      <w:pPr>
        <w:pStyle w:val="ListParagraph"/>
        <w:numPr>
          <w:ilvl w:val="0"/>
          <w:numId w:val="6"/>
        </w:numPr>
        <w:tabs>
          <w:tab w:val="left" w:pos="2432"/>
        </w:tabs>
        <w:spacing w:line="480" w:lineRule="auto"/>
        <w:ind w:right="166"/>
        <w:rPr>
          <w:sz w:val="24"/>
        </w:rPr>
      </w:pPr>
      <w:r>
        <w:rPr>
          <w:sz w:val="24"/>
        </w:rPr>
        <w:t xml:space="preserve">Melaksanakan penyingkiran dengan cara mengadakan lelang, menghibahkan kepada Badan Orang lain, membakar, </w:t>
      </w:r>
      <w:r>
        <w:rPr>
          <w:spacing w:val="-5"/>
          <w:sz w:val="24"/>
        </w:rPr>
        <w:t xml:space="preserve">dan </w:t>
      </w:r>
      <w:r>
        <w:rPr>
          <w:sz w:val="24"/>
        </w:rPr>
        <w:t>penyingkiran disaksikan</w:t>
      </w:r>
      <w:r>
        <w:rPr>
          <w:sz w:val="24"/>
        </w:rPr>
        <w:t xml:space="preserve"> oleh</w:t>
      </w:r>
      <w:r>
        <w:rPr>
          <w:spacing w:val="1"/>
          <w:sz w:val="24"/>
        </w:rPr>
        <w:t xml:space="preserve"> </w:t>
      </w:r>
      <w:r>
        <w:rPr>
          <w:sz w:val="24"/>
        </w:rPr>
        <w:t>atasan.</w:t>
      </w:r>
    </w:p>
    <w:p w14:paraId="6A139214" w14:textId="77777777" w:rsidR="00FE5BD1" w:rsidRDefault="00CB4F37">
      <w:pPr>
        <w:pStyle w:val="ListParagraph"/>
        <w:numPr>
          <w:ilvl w:val="0"/>
          <w:numId w:val="6"/>
        </w:numPr>
        <w:tabs>
          <w:tab w:val="left" w:pos="2432"/>
        </w:tabs>
        <w:rPr>
          <w:sz w:val="24"/>
        </w:rPr>
      </w:pPr>
      <w:r>
        <w:rPr>
          <w:sz w:val="24"/>
        </w:rPr>
        <w:t>Membuat berita acara tentang pelaksanaan</w:t>
      </w:r>
      <w:r>
        <w:rPr>
          <w:spacing w:val="-8"/>
          <w:sz w:val="24"/>
        </w:rPr>
        <w:t xml:space="preserve"> </w:t>
      </w:r>
      <w:r>
        <w:rPr>
          <w:sz w:val="24"/>
        </w:rPr>
        <w:t>penyingkiran.</w:t>
      </w:r>
    </w:p>
    <w:p w14:paraId="0BD7EFB2" w14:textId="77777777" w:rsidR="00FE5BD1" w:rsidRDefault="00FE5BD1">
      <w:pPr>
        <w:pStyle w:val="BodyText"/>
      </w:pPr>
    </w:p>
    <w:p w14:paraId="76133EC0" w14:textId="77777777" w:rsidR="00FE5BD1" w:rsidRDefault="00CB4F37">
      <w:pPr>
        <w:pStyle w:val="BodyText"/>
        <w:spacing w:line="480" w:lineRule="auto"/>
        <w:ind w:left="2148" w:right="161" w:firstLine="720"/>
        <w:jc w:val="both"/>
      </w:pPr>
      <w:r>
        <w:t>Pelaksanaan penghapusan barang sekolah, kepala sekolah beserta staf hendaknya mengelompokkan dan mendata barang- barang yang akan dihapus. Kemudian, mengajukan usulan penghapusan beserta</w:t>
      </w:r>
      <w:r>
        <w:t xml:space="preserve"> lampiran jenis barang yang akan dihapus ke dinas pendidikan. Setelah SK dari kantor pusat tentang pengahapusan barang terbit, dapat dilakukan penghapusan yang sesuai dengan berita acara yang ada. Penghapusan barang ini dapat dilakukan dengan cara pemusnah</w:t>
      </w:r>
      <w:r>
        <w:t>an atau</w:t>
      </w:r>
      <w:r>
        <w:rPr>
          <w:spacing w:val="-4"/>
        </w:rPr>
        <w:t xml:space="preserve"> </w:t>
      </w:r>
      <w:r>
        <w:t>pelelangan.</w:t>
      </w:r>
    </w:p>
    <w:p w14:paraId="7575DB3C" w14:textId="7E3F5CB3" w:rsidR="00FE5BD1" w:rsidRPr="00854DDB" w:rsidRDefault="00CB4F37" w:rsidP="00854DDB">
      <w:pPr>
        <w:pStyle w:val="BodyText"/>
        <w:spacing w:before="1" w:line="480" w:lineRule="auto"/>
        <w:ind w:left="2148" w:right="165" w:firstLine="720"/>
        <w:jc w:val="both"/>
      </w:pPr>
      <w:r>
        <w:t>Penghapusan sarana dan prasarana pada dasarnya bertujuan untuk:</w:t>
      </w:r>
    </w:p>
    <w:p w14:paraId="45688116" w14:textId="77777777" w:rsidR="00FE5BD1" w:rsidRDefault="00CB4F37">
      <w:pPr>
        <w:pStyle w:val="ListParagraph"/>
        <w:numPr>
          <w:ilvl w:val="0"/>
          <w:numId w:val="5"/>
        </w:numPr>
        <w:tabs>
          <w:tab w:val="left" w:pos="2432"/>
        </w:tabs>
        <w:spacing w:before="90" w:line="480" w:lineRule="auto"/>
        <w:ind w:right="164"/>
        <w:rPr>
          <w:sz w:val="24"/>
        </w:rPr>
      </w:pPr>
      <w:r>
        <w:rPr>
          <w:sz w:val="24"/>
        </w:rPr>
        <w:t>Mencegah kerugian biaya pemeliharaan sarana dan prasarana yang kondisinya semakin</w:t>
      </w:r>
      <w:r>
        <w:rPr>
          <w:spacing w:val="-3"/>
          <w:sz w:val="24"/>
        </w:rPr>
        <w:t xml:space="preserve"> </w:t>
      </w:r>
      <w:r>
        <w:rPr>
          <w:sz w:val="24"/>
        </w:rPr>
        <w:t>buruk.</w:t>
      </w:r>
    </w:p>
    <w:p w14:paraId="552CFF3C" w14:textId="77777777" w:rsidR="00FE5BD1" w:rsidRDefault="00CB4F37">
      <w:pPr>
        <w:pStyle w:val="ListParagraph"/>
        <w:numPr>
          <w:ilvl w:val="0"/>
          <w:numId w:val="5"/>
        </w:numPr>
        <w:tabs>
          <w:tab w:val="left" w:pos="2432"/>
        </w:tabs>
        <w:spacing w:line="480" w:lineRule="auto"/>
        <w:ind w:left="2148" w:right="160" w:firstLine="0"/>
        <w:rPr>
          <w:sz w:val="24"/>
        </w:rPr>
      </w:pPr>
      <w:r>
        <w:rPr>
          <w:sz w:val="24"/>
        </w:rPr>
        <w:t>Meringankan beban kerja pelaksanaan inventaris. (3)Membebaskan</w:t>
      </w:r>
      <w:r>
        <w:rPr>
          <w:spacing w:val="32"/>
          <w:sz w:val="24"/>
        </w:rPr>
        <w:t xml:space="preserve"> </w:t>
      </w:r>
      <w:r>
        <w:rPr>
          <w:sz w:val="24"/>
        </w:rPr>
        <w:t>ruangan</w:t>
      </w:r>
      <w:r>
        <w:rPr>
          <w:spacing w:val="32"/>
          <w:sz w:val="24"/>
        </w:rPr>
        <w:t xml:space="preserve"> </w:t>
      </w:r>
      <w:r>
        <w:rPr>
          <w:sz w:val="24"/>
        </w:rPr>
        <w:t>dari</w:t>
      </w:r>
      <w:r>
        <w:rPr>
          <w:spacing w:val="31"/>
          <w:sz w:val="24"/>
        </w:rPr>
        <w:t xml:space="preserve"> </w:t>
      </w:r>
      <w:r>
        <w:rPr>
          <w:sz w:val="24"/>
        </w:rPr>
        <w:t>penumpukan</w:t>
      </w:r>
      <w:r>
        <w:rPr>
          <w:spacing w:val="29"/>
          <w:sz w:val="24"/>
        </w:rPr>
        <w:t xml:space="preserve"> </w:t>
      </w:r>
      <w:r>
        <w:rPr>
          <w:sz w:val="24"/>
        </w:rPr>
        <w:t>barang-barang</w:t>
      </w:r>
      <w:r>
        <w:rPr>
          <w:spacing w:val="32"/>
          <w:sz w:val="24"/>
        </w:rPr>
        <w:t xml:space="preserve"> </w:t>
      </w:r>
      <w:r>
        <w:rPr>
          <w:spacing w:val="-4"/>
          <w:sz w:val="24"/>
        </w:rPr>
        <w:t>yang</w:t>
      </w:r>
    </w:p>
    <w:p w14:paraId="3A487D42" w14:textId="77777777" w:rsidR="00FE5BD1" w:rsidRDefault="00CB4F37">
      <w:pPr>
        <w:pStyle w:val="BodyText"/>
        <w:ind w:left="2431"/>
      </w:pPr>
      <w:r>
        <w:t>tidak dipergunakan lagi.</w:t>
      </w:r>
    </w:p>
    <w:p w14:paraId="09FA2C5D" w14:textId="77777777" w:rsidR="00FE5BD1" w:rsidRDefault="00FE5BD1">
      <w:pPr>
        <w:pStyle w:val="BodyText"/>
      </w:pPr>
    </w:p>
    <w:p w14:paraId="5D84A807" w14:textId="77777777" w:rsidR="00FE5BD1" w:rsidRDefault="00CB4F37">
      <w:pPr>
        <w:pStyle w:val="BodyText"/>
        <w:ind w:left="2148"/>
      </w:pPr>
      <w:r>
        <w:t>(4)Membebaskan barang dari tanggung</w:t>
      </w:r>
      <w:r>
        <w:t xml:space="preserve"> jawab pengurus kerja.</w:t>
      </w:r>
    </w:p>
    <w:p w14:paraId="452EEFE1" w14:textId="77777777" w:rsidR="00FE5BD1" w:rsidRDefault="00FE5BD1">
      <w:pPr>
        <w:pStyle w:val="BodyText"/>
        <w:rPr>
          <w:sz w:val="26"/>
        </w:rPr>
      </w:pPr>
    </w:p>
    <w:p w14:paraId="34B574B0" w14:textId="77777777" w:rsidR="00FE5BD1" w:rsidRDefault="00FE5BD1">
      <w:pPr>
        <w:pStyle w:val="BodyText"/>
        <w:rPr>
          <w:sz w:val="26"/>
        </w:rPr>
      </w:pPr>
    </w:p>
    <w:p w14:paraId="304A57A2" w14:textId="77777777" w:rsidR="00FE5BD1" w:rsidRDefault="00FE5BD1">
      <w:pPr>
        <w:pStyle w:val="BodyText"/>
        <w:rPr>
          <w:sz w:val="26"/>
        </w:rPr>
      </w:pPr>
    </w:p>
    <w:p w14:paraId="2F10B792" w14:textId="77777777" w:rsidR="00FE5BD1" w:rsidRDefault="00FE5BD1">
      <w:pPr>
        <w:pStyle w:val="BodyText"/>
        <w:rPr>
          <w:sz w:val="26"/>
        </w:rPr>
      </w:pPr>
    </w:p>
    <w:p w14:paraId="2F5F2E16" w14:textId="77777777" w:rsidR="00FE5BD1" w:rsidRDefault="00CB4F37">
      <w:pPr>
        <w:pStyle w:val="Heading2"/>
        <w:numPr>
          <w:ilvl w:val="2"/>
          <w:numId w:val="10"/>
        </w:numPr>
        <w:tabs>
          <w:tab w:val="left" w:pos="1582"/>
        </w:tabs>
        <w:spacing w:before="189"/>
        <w:ind w:hanging="286"/>
      </w:pPr>
      <w:r>
        <w:lastRenderedPageBreak/>
        <w:t>Fungsi Administrasi Sarana dan</w:t>
      </w:r>
      <w:r>
        <w:rPr>
          <w:spacing w:val="1"/>
        </w:rPr>
        <w:t xml:space="preserve"> </w:t>
      </w:r>
      <w:r>
        <w:t>Prasarana</w:t>
      </w:r>
    </w:p>
    <w:p w14:paraId="7177D7DB" w14:textId="77777777" w:rsidR="00FE5BD1" w:rsidRDefault="00FE5BD1">
      <w:pPr>
        <w:pStyle w:val="BodyText"/>
        <w:spacing w:before="7"/>
        <w:rPr>
          <w:b/>
          <w:sz w:val="23"/>
        </w:rPr>
      </w:pPr>
    </w:p>
    <w:p w14:paraId="1DA0F2E8" w14:textId="77777777" w:rsidR="00FE5BD1" w:rsidRDefault="00CB4F37">
      <w:pPr>
        <w:pStyle w:val="BodyText"/>
        <w:spacing w:line="480" w:lineRule="auto"/>
        <w:ind w:left="1581" w:right="164" w:firstLine="446"/>
        <w:jc w:val="both"/>
      </w:pPr>
      <w:r>
        <w:t>Selain memberi makna yang lebih untuk terciptanya dan terpeliharanya kondisi sekolah yang optimal administrasi sarana dan prasarana pendidikan memiliki fungsi sebagai berikut:</w:t>
      </w:r>
    </w:p>
    <w:p w14:paraId="42937BFB" w14:textId="77777777" w:rsidR="00FE5BD1" w:rsidRDefault="00CB4F37">
      <w:pPr>
        <w:pStyle w:val="ListParagraph"/>
        <w:numPr>
          <w:ilvl w:val="3"/>
          <w:numId w:val="10"/>
        </w:numPr>
        <w:tabs>
          <w:tab w:val="left" w:pos="1865"/>
        </w:tabs>
        <w:spacing w:line="480" w:lineRule="auto"/>
        <w:ind w:right="164" w:hanging="284"/>
        <w:rPr>
          <w:sz w:val="24"/>
        </w:rPr>
      </w:pPr>
      <w:r>
        <w:rPr>
          <w:sz w:val="24"/>
        </w:rPr>
        <w:t>Memberi dan</w:t>
      </w:r>
      <w:r>
        <w:rPr>
          <w:sz w:val="24"/>
        </w:rPr>
        <w:t xml:space="preserve"> melengkapi fasilitas untuk segala kebutuhan yang diperlukan dalam proses belajar mengajar.</w:t>
      </w:r>
    </w:p>
    <w:p w14:paraId="2F0833E3" w14:textId="3F2B2567" w:rsidR="00FE5BD1" w:rsidRDefault="00CB4F37">
      <w:pPr>
        <w:pStyle w:val="ListParagraph"/>
        <w:numPr>
          <w:ilvl w:val="3"/>
          <w:numId w:val="10"/>
        </w:numPr>
        <w:tabs>
          <w:tab w:val="left" w:pos="1865"/>
        </w:tabs>
        <w:spacing w:line="480" w:lineRule="auto"/>
        <w:ind w:right="164" w:hanging="284"/>
        <w:rPr>
          <w:sz w:val="24"/>
        </w:rPr>
      </w:pPr>
      <w:r>
        <w:rPr>
          <w:sz w:val="24"/>
        </w:rPr>
        <w:t>Memelihara agar tugas-tugas murid yang diberikan oleh guru dapat terlaksana dengan lancar dan</w:t>
      </w:r>
      <w:r>
        <w:rPr>
          <w:spacing w:val="-1"/>
          <w:sz w:val="24"/>
        </w:rPr>
        <w:t xml:space="preserve"> </w:t>
      </w:r>
      <w:r>
        <w:rPr>
          <w:sz w:val="24"/>
        </w:rPr>
        <w:t>optimal.</w:t>
      </w:r>
    </w:p>
    <w:p w14:paraId="7546BB14" w14:textId="77777777" w:rsidR="00CD4D71" w:rsidRDefault="00CD4D71" w:rsidP="00CD4D71">
      <w:pPr>
        <w:pStyle w:val="ListParagraph"/>
        <w:tabs>
          <w:tab w:val="left" w:pos="1865"/>
        </w:tabs>
        <w:spacing w:line="480" w:lineRule="auto"/>
        <w:ind w:right="164" w:firstLine="0"/>
        <w:jc w:val="right"/>
        <w:rPr>
          <w:sz w:val="24"/>
        </w:rPr>
      </w:pPr>
    </w:p>
    <w:p w14:paraId="68BB4DED" w14:textId="77777777" w:rsidR="00FE5BD1" w:rsidRDefault="00CB4F37">
      <w:pPr>
        <w:pStyle w:val="Heading2"/>
        <w:numPr>
          <w:ilvl w:val="2"/>
          <w:numId w:val="10"/>
        </w:numPr>
        <w:tabs>
          <w:tab w:val="left" w:pos="1582"/>
        </w:tabs>
        <w:spacing w:before="5"/>
        <w:ind w:hanging="284"/>
      </w:pPr>
      <w:r>
        <w:t>Tujuan Administrasi Sarana dan</w:t>
      </w:r>
      <w:r>
        <w:rPr>
          <w:spacing w:val="1"/>
        </w:rPr>
        <w:t xml:space="preserve"> </w:t>
      </w:r>
      <w:r>
        <w:t>Prasarana</w:t>
      </w:r>
    </w:p>
    <w:p w14:paraId="74A95B5B" w14:textId="77777777" w:rsidR="00FE5BD1" w:rsidRPr="00CD4D71" w:rsidRDefault="00FE5BD1">
      <w:pPr>
        <w:pStyle w:val="BodyText"/>
        <w:spacing w:before="6"/>
        <w:rPr>
          <w:b/>
          <w:sz w:val="23"/>
          <w:lang w:val="en-ID"/>
        </w:rPr>
      </w:pPr>
    </w:p>
    <w:p w14:paraId="20229F3B" w14:textId="77777777" w:rsidR="00FE5BD1" w:rsidRDefault="00CB4F37">
      <w:pPr>
        <w:pStyle w:val="BodyText"/>
        <w:spacing w:before="1"/>
        <w:ind w:left="1581"/>
      </w:pPr>
      <w:r>
        <w:t>Adapun tujuan dari administrasi sarana dan prasarana itu adalah:</w:t>
      </w:r>
    </w:p>
    <w:p w14:paraId="6B4366EF" w14:textId="77777777" w:rsidR="00FE5BD1" w:rsidRDefault="00FE5BD1">
      <w:pPr>
        <w:pStyle w:val="BodyText"/>
        <w:spacing w:before="11"/>
        <w:rPr>
          <w:sz w:val="23"/>
        </w:rPr>
      </w:pPr>
    </w:p>
    <w:p w14:paraId="0FD58789" w14:textId="43DFF1C2" w:rsidR="00FE5BD1" w:rsidRPr="00CD4D71" w:rsidRDefault="00CB4F37" w:rsidP="00CD4D71">
      <w:pPr>
        <w:pStyle w:val="ListParagraph"/>
        <w:numPr>
          <w:ilvl w:val="3"/>
          <w:numId w:val="10"/>
        </w:numPr>
        <w:tabs>
          <w:tab w:val="left" w:pos="1865"/>
        </w:tabs>
        <w:spacing w:line="480" w:lineRule="auto"/>
        <w:ind w:right="159" w:hanging="284"/>
        <w:rPr>
          <w:sz w:val="24"/>
        </w:rPr>
      </w:pPr>
      <w:r>
        <w:rPr>
          <w:sz w:val="24"/>
        </w:rPr>
        <w:t>Mewujudkan situasi dan kondisi sekolah yang baik sebagai lingkungan belajar maupun sebagai kelompok belajar, yang memungkinkan peserta didik untuk mengembangkan kemampuan semaksimal</w:t>
      </w:r>
      <w:r>
        <w:rPr>
          <w:spacing w:val="-1"/>
          <w:sz w:val="24"/>
        </w:rPr>
        <w:t xml:space="preserve"> </w:t>
      </w:r>
      <w:r>
        <w:rPr>
          <w:sz w:val="24"/>
        </w:rPr>
        <w:t>mungkin.</w:t>
      </w:r>
    </w:p>
    <w:p w14:paraId="0DBD5E9A" w14:textId="77777777" w:rsidR="00FE5BD1" w:rsidRDefault="00CB4F37">
      <w:pPr>
        <w:pStyle w:val="ListParagraph"/>
        <w:numPr>
          <w:ilvl w:val="3"/>
          <w:numId w:val="10"/>
        </w:numPr>
        <w:tabs>
          <w:tab w:val="left" w:pos="1865"/>
        </w:tabs>
        <w:spacing w:before="90" w:line="480" w:lineRule="auto"/>
        <w:ind w:right="166" w:hanging="284"/>
        <w:rPr>
          <w:sz w:val="24"/>
        </w:rPr>
      </w:pPr>
      <w:r>
        <w:rPr>
          <w:sz w:val="24"/>
        </w:rPr>
        <w:t>M</w:t>
      </w:r>
      <w:r>
        <w:rPr>
          <w:sz w:val="24"/>
        </w:rPr>
        <w:t>enghilangkan berbagai hambatan yang dapat</w:t>
      </w:r>
      <w:r>
        <w:rPr>
          <w:sz w:val="24"/>
        </w:rPr>
        <w:t xml:space="preserve"> menghalangi terwujudnya interaksi dalam</w:t>
      </w:r>
      <w:r>
        <w:rPr>
          <w:spacing w:val="-2"/>
          <w:sz w:val="24"/>
        </w:rPr>
        <w:t xml:space="preserve"> </w:t>
      </w:r>
      <w:r>
        <w:rPr>
          <w:sz w:val="24"/>
        </w:rPr>
        <w:t>pembelajaran.</w:t>
      </w:r>
    </w:p>
    <w:p w14:paraId="34E2E687" w14:textId="77777777" w:rsidR="00FE5BD1" w:rsidRDefault="00CB4F37">
      <w:pPr>
        <w:pStyle w:val="ListParagraph"/>
        <w:numPr>
          <w:ilvl w:val="3"/>
          <w:numId w:val="10"/>
        </w:numPr>
        <w:tabs>
          <w:tab w:val="left" w:pos="1865"/>
        </w:tabs>
        <w:spacing w:line="480" w:lineRule="auto"/>
        <w:ind w:right="164" w:hanging="284"/>
        <w:rPr>
          <w:sz w:val="24"/>
        </w:rPr>
      </w:pPr>
      <w:r>
        <w:rPr>
          <w:sz w:val="24"/>
        </w:rPr>
        <w:t>Menyediakan dan mengatur fasilitas serta perabot belajar yang mendukung dan memungkinkan siswa belajar sesuai dengan lingkungan sosial, emosional, dan intelektual siswa dalam proses pembelajaran.</w:t>
      </w:r>
    </w:p>
    <w:p w14:paraId="7FB2A5CD" w14:textId="77777777" w:rsidR="00FE5BD1" w:rsidRDefault="00CB4F37">
      <w:pPr>
        <w:pStyle w:val="ListParagraph"/>
        <w:numPr>
          <w:ilvl w:val="3"/>
          <w:numId w:val="10"/>
        </w:numPr>
        <w:tabs>
          <w:tab w:val="left" w:pos="1865"/>
        </w:tabs>
        <w:spacing w:line="480" w:lineRule="auto"/>
        <w:ind w:right="166" w:hanging="284"/>
        <w:rPr>
          <w:sz w:val="24"/>
        </w:rPr>
      </w:pPr>
      <w:r>
        <w:rPr>
          <w:sz w:val="24"/>
        </w:rPr>
        <w:t>Membi</w:t>
      </w:r>
      <w:r>
        <w:rPr>
          <w:sz w:val="24"/>
        </w:rPr>
        <w:t>na dan membimbing siswa sesuai dengan latar belakang sosial, ekonomi, budaya serta sifat- sifat</w:t>
      </w:r>
      <w:r>
        <w:rPr>
          <w:spacing w:val="-1"/>
          <w:sz w:val="24"/>
        </w:rPr>
        <w:t xml:space="preserve"> </w:t>
      </w:r>
      <w:r>
        <w:rPr>
          <w:sz w:val="24"/>
        </w:rPr>
        <w:t>individu.</w:t>
      </w:r>
    </w:p>
    <w:p w14:paraId="22B237DD" w14:textId="77777777" w:rsidR="00CD4D71" w:rsidRDefault="00CD4D71">
      <w:pPr>
        <w:pStyle w:val="BodyText"/>
        <w:spacing w:line="480" w:lineRule="auto"/>
        <w:ind w:left="1720" w:right="163" w:firstLine="568"/>
        <w:jc w:val="both"/>
      </w:pPr>
    </w:p>
    <w:p w14:paraId="038FA4BC" w14:textId="014A83E2" w:rsidR="00FE5BD1" w:rsidRDefault="00CB4F37">
      <w:pPr>
        <w:pStyle w:val="BodyText"/>
        <w:spacing w:line="480" w:lineRule="auto"/>
        <w:ind w:left="1720" w:right="163" w:firstLine="568"/>
        <w:jc w:val="both"/>
      </w:pPr>
      <w:r>
        <w:t xml:space="preserve">Administasi sarana dan prasarana mempunyai peranan yang </w:t>
      </w:r>
      <w:r>
        <w:lastRenderedPageBreak/>
        <w:t>sangat penting bagi terlaksananya proses pembelajaran yang diinginkan serta tercapainya tujuan pendidikan dapat berjalan lancar, teratur, efektif dan efisien.</w:t>
      </w:r>
    </w:p>
    <w:p w14:paraId="780C0BA5" w14:textId="77777777" w:rsidR="00C7070C" w:rsidRDefault="00C7070C" w:rsidP="00C7070C">
      <w:pPr>
        <w:pStyle w:val="BodyText"/>
        <w:spacing w:before="4" w:line="480" w:lineRule="auto"/>
        <w:ind w:left="1701"/>
        <w:jc w:val="both"/>
        <w:rPr>
          <w:b/>
          <w:bCs/>
        </w:rPr>
      </w:pPr>
    </w:p>
    <w:p w14:paraId="62F5D234" w14:textId="6AA243DF" w:rsidR="00A65233" w:rsidRPr="00C7070C" w:rsidRDefault="00A65233" w:rsidP="00C7070C">
      <w:pPr>
        <w:pStyle w:val="BodyText"/>
        <w:spacing w:before="4" w:line="480" w:lineRule="auto"/>
        <w:ind w:left="1701"/>
        <w:jc w:val="both"/>
        <w:rPr>
          <w:b/>
          <w:bCs/>
        </w:rPr>
      </w:pPr>
      <w:r w:rsidRPr="00C7070C">
        <w:rPr>
          <w:b/>
          <w:bCs/>
        </w:rPr>
        <w:t>Peran Guru dalam Adm</w:t>
      </w:r>
      <w:r w:rsidR="00C7070C">
        <w:rPr>
          <w:b/>
          <w:bCs/>
          <w:lang w:val="en-ID"/>
        </w:rPr>
        <w:t xml:space="preserve">inistrasi </w:t>
      </w:r>
      <w:r w:rsidRPr="00C7070C">
        <w:rPr>
          <w:b/>
          <w:bCs/>
        </w:rPr>
        <w:t>. Sarana dan Prasarana Sekolah</w:t>
      </w:r>
    </w:p>
    <w:p w14:paraId="0B8E0F54" w14:textId="3C0E1DDC" w:rsidR="00A65233" w:rsidRPr="00C7070C" w:rsidRDefault="00A65233" w:rsidP="00C7070C">
      <w:pPr>
        <w:pStyle w:val="BodyText"/>
        <w:numPr>
          <w:ilvl w:val="0"/>
          <w:numId w:val="11"/>
        </w:numPr>
        <w:spacing w:before="4" w:line="480" w:lineRule="auto"/>
        <w:jc w:val="both"/>
      </w:pPr>
      <w:r w:rsidRPr="00C7070C">
        <w:t>Perencanaan kebutuhan</w:t>
      </w:r>
    </w:p>
    <w:p w14:paraId="63EEB559" w14:textId="30AE5ACA" w:rsidR="00A65233" w:rsidRPr="00C7070C" w:rsidRDefault="00A65233" w:rsidP="00C7070C">
      <w:pPr>
        <w:pStyle w:val="BodyText"/>
        <w:numPr>
          <w:ilvl w:val="0"/>
          <w:numId w:val="11"/>
        </w:numPr>
        <w:spacing w:before="4" w:line="480" w:lineRule="auto"/>
        <w:jc w:val="both"/>
      </w:pPr>
      <w:r w:rsidRPr="00C7070C">
        <w:t>Pengadaan sarana dan prasarana pendidikan</w:t>
      </w:r>
    </w:p>
    <w:p w14:paraId="57AFFB23" w14:textId="2BDDC9CE" w:rsidR="00A65233" w:rsidRPr="00C7070C" w:rsidRDefault="00A65233" w:rsidP="00C7070C">
      <w:pPr>
        <w:pStyle w:val="BodyText"/>
        <w:numPr>
          <w:ilvl w:val="0"/>
          <w:numId w:val="11"/>
        </w:numPr>
        <w:spacing w:before="4" w:line="480" w:lineRule="auto"/>
        <w:jc w:val="both"/>
      </w:pPr>
      <w:r w:rsidRPr="00C7070C">
        <w:t>Penyimpanan prasarana dan sarana pendidikan</w:t>
      </w:r>
    </w:p>
    <w:p w14:paraId="15424575" w14:textId="7693B62E" w:rsidR="00A65233" w:rsidRPr="00C7070C" w:rsidRDefault="00A65233" w:rsidP="00C7070C">
      <w:pPr>
        <w:pStyle w:val="BodyText"/>
        <w:numPr>
          <w:ilvl w:val="0"/>
          <w:numId w:val="11"/>
        </w:numPr>
        <w:spacing w:before="4" w:line="480" w:lineRule="auto"/>
        <w:jc w:val="both"/>
      </w:pPr>
      <w:r w:rsidRPr="00C7070C">
        <w:t>Inventarisasi prasarana dan sarana pendidikan.</w:t>
      </w:r>
    </w:p>
    <w:p w14:paraId="2A6F67E1" w14:textId="1BC0F474" w:rsidR="00A65233" w:rsidRPr="00C7070C" w:rsidRDefault="00A65233" w:rsidP="00C7070C">
      <w:pPr>
        <w:pStyle w:val="BodyText"/>
        <w:numPr>
          <w:ilvl w:val="0"/>
          <w:numId w:val="11"/>
        </w:numPr>
        <w:spacing w:before="4" w:line="480" w:lineRule="auto"/>
        <w:jc w:val="both"/>
      </w:pPr>
      <w:r w:rsidRPr="00C7070C">
        <w:t>Pemeliharaan sarana dan prasarana pendidikan</w:t>
      </w:r>
    </w:p>
    <w:p w14:paraId="0EF0FC6E" w14:textId="546ED5CA" w:rsidR="00A65233" w:rsidRPr="00C7070C" w:rsidRDefault="00A65233" w:rsidP="00C7070C">
      <w:pPr>
        <w:pStyle w:val="BodyText"/>
        <w:numPr>
          <w:ilvl w:val="0"/>
          <w:numId w:val="11"/>
        </w:numPr>
        <w:spacing w:before="4" w:line="480" w:lineRule="auto"/>
        <w:jc w:val="both"/>
      </w:pPr>
      <w:r w:rsidRPr="00C7070C">
        <w:t>Pelaksanaan pemeliharaan sarana dan prasarana.</w:t>
      </w:r>
    </w:p>
    <w:p w14:paraId="4E10CBB2" w14:textId="3B0C8372" w:rsidR="00A65233" w:rsidRPr="00C7070C" w:rsidRDefault="00A65233" w:rsidP="00C7070C">
      <w:pPr>
        <w:pStyle w:val="BodyText"/>
        <w:numPr>
          <w:ilvl w:val="0"/>
          <w:numId w:val="11"/>
        </w:numPr>
        <w:spacing w:before="4" w:line="480" w:lineRule="auto"/>
        <w:jc w:val="both"/>
      </w:pPr>
      <w:r w:rsidRPr="00C7070C">
        <w:t>Penghapusan sarana dan prasarana pendidikan</w:t>
      </w:r>
    </w:p>
    <w:p w14:paraId="75634D4B" w14:textId="6A1B76D1" w:rsidR="00A65233" w:rsidRPr="00C7070C" w:rsidRDefault="00A65233" w:rsidP="00C7070C">
      <w:pPr>
        <w:pStyle w:val="BodyText"/>
        <w:numPr>
          <w:ilvl w:val="0"/>
          <w:numId w:val="11"/>
        </w:numPr>
        <w:spacing w:before="4" w:line="480" w:lineRule="auto"/>
        <w:jc w:val="both"/>
      </w:pPr>
      <w:r w:rsidRPr="00C7070C">
        <w:t>Pengawasan sarana dan prasarana pendidikan</w:t>
      </w:r>
    </w:p>
    <w:p w14:paraId="7D992A15" w14:textId="77777777" w:rsidR="00A65233" w:rsidRPr="00C7070C" w:rsidRDefault="00A65233" w:rsidP="00C7070C">
      <w:pPr>
        <w:pStyle w:val="BodyText"/>
        <w:spacing w:before="4" w:line="480" w:lineRule="auto"/>
        <w:ind w:left="1701"/>
        <w:jc w:val="both"/>
      </w:pPr>
    </w:p>
    <w:p w14:paraId="2AEF37B5" w14:textId="77F060EF" w:rsidR="00FE5BD1" w:rsidRPr="00C7070C" w:rsidRDefault="00A65233" w:rsidP="00C7070C">
      <w:pPr>
        <w:pStyle w:val="BodyText"/>
        <w:spacing w:before="4" w:line="480" w:lineRule="auto"/>
        <w:ind w:left="1701"/>
        <w:jc w:val="both"/>
      </w:pPr>
      <w:r w:rsidRPr="00C7070C">
        <w:t>Peranan guru dalam administrasi sarana dan prasarana pendidikan adalah dimulai dengan perencanaan, pemanfaataan, pemeliharaan, serta pengawasan penggunaan prasarana dan sarana yang dimaksud.</w:t>
      </w:r>
    </w:p>
    <w:sectPr w:rsidR="00FE5BD1" w:rsidRPr="00C7070C">
      <w:footerReference w:type="default" r:id="rId9"/>
      <w:pgSz w:w="11910" w:h="16840"/>
      <w:pgMar w:top="1580" w:right="1540" w:bottom="1120" w:left="168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EF62" w14:textId="77777777" w:rsidR="00CB4F37" w:rsidRDefault="00CB4F37">
      <w:r>
        <w:separator/>
      </w:r>
    </w:p>
  </w:endnote>
  <w:endnote w:type="continuationSeparator" w:id="0">
    <w:p w14:paraId="2CCC8D0E" w14:textId="77777777" w:rsidR="00CB4F37" w:rsidRDefault="00CB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1DA3" w14:textId="627A7534" w:rsidR="00FE5BD1" w:rsidRDefault="00FE5BD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DE91" w14:textId="77777777" w:rsidR="00FE5BD1" w:rsidRDefault="00CB4F37">
    <w:pPr>
      <w:pStyle w:val="BodyText"/>
      <w:spacing w:line="14" w:lineRule="auto"/>
      <w:rPr>
        <w:sz w:val="16"/>
      </w:rPr>
    </w:pPr>
    <w:r>
      <w:pict w14:anchorId="3AAA4E89">
        <v:shapetype id="_x0000_t202" coordsize="21600,21600" o:spt="202" path="m,l,21600r21600,l21600,xe">
          <v:stroke joinstyle="miter"/>
          <v:path gradientshapeok="t" o:connecttype="rect"/>
        </v:shapetype>
        <v:shape id="_x0000_s2049" type="#_x0000_t202" style="position:absolute;margin-left:496.2pt;margin-top:780.3pt;width:17.05pt;height:14.25pt;z-index:-16062976;mso-position-horizontal-relative:page;mso-position-vertical-relative:page" filled="f" stroked="f">
          <v:textbox inset="0,0,0,0">
            <w:txbxContent>
              <w:p w14:paraId="74BD131A" w14:textId="77777777" w:rsidR="00FE5BD1" w:rsidRDefault="00CB4F37">
                <w:pPr>
                  <w:spacing w:before="11"/>
                  <w:ind w:left="60"/>
                </w:pPr>
                <w:r>
                  <w:fldChar w:fldCharType="begin"/>
                </w:r>
                <w:r>
                  <w:instrText xml:space="preserve"> PAGE </w:instrText>
                </w:r>
                <w:r>
                  <w:fldChar w:fldCharType="separate"/>
                </w:r>
                <w:r>
                  <w:t>35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34B0" w14:textId="77777777" w:rsidR="00CB4F37" w:rsidRDefault="00CB4F37">
      <w:r>
        <w:separator/>
      </w:r>
    </w:p>
  </w:footnote>
  <w:footnote w:type="continuationSeparator" w:id="0">
    <w:p w14:paraId="0584E892" w14:textId="77777777" w:rsidR="00CB4F37" w:rsidRDefault="00CB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1B8"/>
    <w:multiLevelType w:val="hybridMultilevel"/>
    <w:tmpl w:val="F822F80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 w15:restartNumberingAfterBreak="0">
    <w:nsid w:val="049C7C04"/>
    <w:multiLevelType w:val="hybridMultilevel"/>
    <w:tmpl w:val="C0A03C30"/>
    <w:lvl w:ilvl="0" w:tplc="9AFE907E">
      <w:start w:val="1"/>
      <w:numFmt w:val="lowerLetter"/>
      <w:lvlText w:val="%1."/>
      <w:lvlJc w:val="left"/>
      <w:pPr>
        <w:ind w:left="2286" w:hanging="585"/>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 w15:restartNumberingAfterBreak="0">
    <w:nsid w:val="173912A4"/>
    <w:multiLevelType w:val="hybridMultilevel"/>
    <w:tmpl w:val="83A01B14"/>
    <w:lvl w:ilvl="0" w:tplc="53E28556">
      <w:start w:val="1"/>
      <w:numFmt w:val="decimal"/>
      <w:lvlText w:val="%1)"/>
      <w:lvlJc w:val="left"/>
      <w:pPr>
        <w:ind w:left="1864" w:hanging="284"/>
      </w:pPr>
      <w:rPr>
        <w:rFonts w:ascii="Times New Roman" w:eastAsia="Times New Roman" w:hAnsi="Times New Roman" w:cs="Times New Roman" w:hint="default"/>
        <w:w w:val="100"/>
        <w:sz w:val="24"/>
        <w:szCs w:val="24"/>
        <w:lang w:val="id" w:eastAsia="en-US" w:bidi="ar-SA"/>
      </w:rPr>
    </w:lvl>
    <w:lvl w:ilvl="1" w:tplc="9B6C2A6A">
      <w:numFmt w:val="bullet"/>
      <w:lvlText w:val="•"/>
      <w:lvlJc w:val="left"/>
      <w:pPr>
        <w:ind w:left="2542" w:hanging="284"/>
      </w:pPr>
      <w:rPr>
        <w:rFonts w:hint="default"/>
        <w:lang w:val="id" w:eastAsia="en-US" w:bidi="ar-SA"/>
      </w:rPr>
    </w:lvl>
    <w:lvl w:ilvl="2" w:tplc="9E0A742A">
      <w:numFmt w:val="bullet"/>
      <w:lvlText w:val="•"/>
      <w:lvlJc w:val="left"/>
      <w:pPr>
        <w:ind w:left="3225" w:hanging="284"/>
      </w:pPr>
      <w:rPr>
        <w:rFonts w:hint="default"/>
        <w:lang w:val="id" w:eastAsia="en-US" w:bidi="ar-SA"/>
      </w:rPr>
    </w:lvl>
    <w:lvl w:ilvl="3" w:tplc="ECEEE658">
      <w:numFmt w:val="bullet"/>
      <w:lvlText w:val="•"/>
      <w:lvlJc w:val="left"/>
      <w:pPr>
        <w:ind w:left="3907" w:hanging="284"/>
      </w:pPr>
      <w:rPr>
        <w:rFonts w:hint="default"/>
        <w:lang w:val="id" w:eastAsia="en-US" w:bidi="ar-SA"/>
      </w:rPr>
    </w:lvl>
    <w:lvl w:ilvl="4" w:tplc="52D04CD0">
      <w:numFmt w:val="bullet"/>
      <w:lvlText w:val="•"/>
      <w:lvlJc w:val="left"/>
      <w:pPr>
        <w:ind w:left="4590" w:hanging="284"/>
      </w:pPr>
      <w:rPr>
        <w:rFonts w:hint="default"/>
        <w:lang w:val="id" w:eastAsia="en-US" w:bidi="ar-SA"/>
      </w:rPr>
    </w:lvl>
    <w:lvl w:ilvl="5" w:tplc="21E48FC6">
      <w:numFmt w:val="bullet"/>
      <w:lvlText w:val="•"/>
      <w:lvlJc w:val="left"/>
      <w:pPr>
        <w:ind w:left="5273" w:hanging="284"/>
      </w:pPr>
      <w:rPr>
        <w:rFonts w:hint="default"/>
        <w:lang w:val="id" w:eastAsia="en-US" w:bidi="ar-SA"/>
      </w:rPr>
    </w:lvl>
    <w:lvl w:ilvl="6" w:tplc="1C18076A">
      <w:numFmt w:val="bullet"/>
      <w:lvlText w:val="•"/>
      <w:lvlJc w:val="left"/>
      <w:pPr>
        <w:ind w:left="5955" w:hanging="284"/>
      </w:pPr>
      <w:rPr>
        <w:rFonts w:hint="default"/>
        <w:lang w:val="id" w:eastAsia="en-US" w:bidi="ar-SA"/>
      </w:rPr>
    </w:lvl>
    <w:lvl w:ilvl="7" w:tplc="BAB4378C">
      <w:numFmt w:val="bullet"/>
      <w:lvlText w:val="•"/>
      <w:lvlJc w:val="left"/>
      <w:pPr>
        <w:ind w:left="6638" w:hanging="284"/>
      </w:pPr>
      <w:rPr>
        <w:rFonts w:hint="default"/>
        <w:lang w:val="id" w:eastAsia="en-US" w:bidi="ar-SA"/>
      </w:rPr>
    </w:lvl>
    <w:lvl w:ilvl="8" w:tplc="42344F2A">
      <w:numFmt w:val="bullet"/>
      <w:lvlText w:val="•"/>
      <w:lvlJc w:val="left"/>
      <w:pPr>
        <w:ind w:left="7321" w:hanging="284"/>
      </w:pPr>
      <w:rPr>
        <w:rFonts w:hint="default"/>
        <w:lang w:val="id" w:eastAsia="en-US" w:bidi="ar-SA"/>
      </w:rPr>
    </w:lvl>
  </w:abstractNum>
  <w:abstractNum w:abstractNumId="3" w15:restartNumberingAfterBreak="0">
    <w:nsid w:val="1EB95822"/>
    <w:multiLevelType w:val="hybridMultilevel"/>
    <w:tmpl w:val="AFE4295E"/>
    <w:lvl w:ilvl="0" w:tplc="7ED08C28">
      <w:start w:val="1"/>
      <w:numFmt w:val="decimal"/>
      <w:lvlText w:val="%1)"/>
      <w:lvlJc w:val="left"/>
      <w:pPr>
        <w:ind w:left="1864" w:hanging="284"/>
      </w:pPr>
      <w:rPr>
        <w:rFonts w:ascii="Times New Roman" w:eastAsia="Times New Roman" w:hAnsi="Times New Roman" w:cs="Times New Roman" w:hint="default"/>
        <w:w w:val="100"/>
        <w:sz w:val="24"/>
        <w:szCs w:val="24"/>
        <w:lang w:val="id" w:eastAsia="en-US" w:bidi="ar-SA"/>
      </w:rPr>
    </w:lvl>
    <w:lvl w:ilvl="1" w:tplc="87347C96">
      <w:numFmt w:val="bullet"/>
      <w:lvlText w:val="•"/>
      <w:lvlJc w:val="left"/>
      <w:pPr>
        <w:ind w:left="2542" w:hanging="284"/>
      </w:pPr>
      <w:rPr>
        <w:rFonts w:hint="default"/>
        <w:lang w:val="id" w:eastAsia="en-US" w:bidi="ar-SA"/>
      </w:rPr>
    </w:lvl>
    <w:lvl w:ilvl="2" w:tplc="1E560884">
      <w:numFmt w:val="bullet"/>
      <w:lvlText w:val="•"/>
      <w:lvlJc w:val="left"/>
      <w:pPr>
        <w:ind w:left="3225" w:hanging="284"/>
      </w:pPr>
      <w:rPr>
        <w:rFonts w:hint="default"/>
        <w:lang w:val="id" w:eastAsia="en-US" w:bidi="ar-SA"/>
      </w:rPr>
    </w:lvl>
    <w:lvl w:ilvl="3" w:tplc="2794A770">
      <w:numFmt w:val="bullet"/>
      <w:lvlText w:val="•"/>
      <w:lvlJc w:val="left"/>
      <w:pPr>
        <w:ind w:left="3907" w:hanging="284"/>
      </w:pPr>
      <w:rPr>
        <w:rFonts w:hint="default"/>
        <w:lang w:val="id" w:eastAsia="en-US" w:bidi="ar-SA"/>
      </w:rPr>
    </w:lvl>
    <w:lvl w:ilvl="4" w:tplc="0AA23FDE">
      <w:numFmt w:val="bullet"/>
      <w:lvlText w:val="•"/>
      <w:lvlJc w:val="left"/>
      <w:pPr>
        <w:ind w:left="4590" w:hanging="284"/>
      </w:pPr>
      <w:rPr>
        <w:rFonts w:hint="default"/>
        <w:lang w:val="id" w:eastAsia="en-US" w:bidi="ar-SA"/>
      </w:rPr>
    </w:lvl>
    <w:lvl w:ilvl="5" w:tplc="757EBC32">
      <w:numFmt w:val="bullet"/>
      <w:lvlText w:val="•"/>
      <w:lvlJc w:val="left"/>
      <w:pPr>
        <w:ind w:left="5273" w:hanging="284"/>
      </w:pPr>
      <w:rPr>
        <w:rFonts w:hint="default"/>
        <w:lang w:val="id" w:eastAsia="en-US" w:bidi="ar-SA"/>
      </w:rPr>
    </w:lvl>
    <w:lvl w:ilvl="6" w:tplc="57FCEDFE">
      <w:numFmt w:val="bullet"/>
      <w:lvlText w:val="•"/>
      <w:lvlJc w:val="left"/>
      <w:pPr>
        <w:ind w:left="5955" w:hanging="284"/>
      </w:pPr>
      <w:rPr>
        <w:rFonts w:hint="default"/>
        <w:lang w:val="id" w:eastAsia="en-US" w:bidi="ar-SA"/>
      </w:rPr>
    </w:lvl>
    <w:lvl w:ilvl="7" w:tplc="D2A46344">
      <w:numFmt w:val="bullet"/>
      <w:lvlText w:val="•"/>
      <w:lvlJc w:val="left"/>
      <w:pPr>
        <w:ind w:left="6638" w:hanging="284"/>
      </w:pPr>
      <w:rPr>
        <w:rFonts w:hint="default"/>
        <w:lang w:val="id" w:eastAsia="en-US" w:bidi="ar-SA"/>
      </w:rPr>
    </w:lvl>
    <w:lvl w:ilvl="8" w:tplc="8CD8B108">
      <w:numFmt w:val="bullet"/>
      <w:lvlText w:val="•"/>
      <w:lvlJc w:val="left"/>
      <w:pPr>
        <w:ind w:left="7321" w:hanging="284"/>
      </w:pPr>
      <w:rPr>
        <w:rFonts w:hint="default"/>
        <w:lang w:val="id" w:eastAsia="en-US" w:bidi="ar-SA"/>
      </w:rPr>
    </w:lvl>
  </w:abstractNum>
  <w:abstractNum w:abstractNumId="4" w15:restartNumberingAfterBreak="0">
    <w:nsid w:val="21993349"/>
    <w:multiLevelType w:val="hybridMultilevel"/>
    <w:tmpl w:val="896A190E"/>
    <w:lvl w:ilvl="0" w:tplc="810298AE">
      <w:start w:val="1"/>
      <w:numFmt w:val="decimal"/>
      <w:lvlText w:val="(%1)"/>
      <w:lvlJc w:val="left"/>
      <w:pPr>
        <w:ind w:left="2431" w:hanging="284"/>
      </w:pPr>
      <w:rPr>
        <w:rFonts w:ascii="Times New Roman" w:eastAsia="Times New Roman" w:hAnsi="Times New Roman" w:cs="Times New Roman" w:hint="default"/>
        <w:w w:val="100"/>
        <w:sz w:val="22"/>
        <w:szCs w:val="22"/>
        <w:lang w:val="id" w:eastAsia="en-US" w:bidi="ar-SA"/>
      </w:rPr>
    </w:lvl>
    <w:lvl w:ilvl="1" w:tplc="D88C0598">
      <w:numFmt w:val="bullet"/>
      <w:lvlText w:val="•"/>
      <w:lvlJc w:val="left"/>
      <w:pPr>
        <w:ind w:left="3064" w:hanging="284"/>
      </w:pPr>
      <w:rPr>
        <w:rFonts w:hint="default"/>
        <w:lang w:val="id" w:eastAsia="en-US" w:bidi="ar-SA"/>
      </w:rPr>
    </w:lvl>
    <w:lvl w:ilvl="2" w:tplc="0CDEF99A">
      <w:numFmt w:val="bullet"/>
      <w:lvlText w:val="•"/>
      <w:lvlJc w:val="left"/>
      <w:pPr>
        <w:ind w:left="3689" w:hanging="284"/>
      </w:pPr>
      <w:rPr>
        <w:rFonts w:hint="default"/>
        <w:lang w:val="id" w:eastAsia="en-US" w:bidi="ar-SA"/>
      </w:rPr>
    </w:lvl>
    <w:lvl w:ilvl="3" w:tplc="0C8EF9D2">
      <w:numFmt w:val="bullet"/>
      <w:lvlText w:val="•"/>
      <w:lvlJc w:val="left"/>
      <w:pPr>
        <w:ind w:left="4313" w:hanging="284"/>
      </w:pPr>
      <w:rPr>
        <w:rFonts w:hint="default"/>
        <w:lang w:val="id" w:eastAsia="en-US" w:bidi="ar-SA"/>
      </w:rPr>
    </w:lvl>
    <w:lvl w:ilvl="4" w:tplc="ADFABDA8">
      <w:numFmt w:val="bullet"/>
      <w:lvlText w:val="•"/>
      <w:lvlJc w:val="left"/>
      <w:pPr>
        <w:ind w:left="4938" w:hanging="284"/>
      </w:pPr>
      <w:rPr>
        <w:rFonts w:hint="default"/>
        <w:lang w:val="id" w:eastAsia="en-US" w:bidi="ar-SA"/>
      </w:rPr>
    </w:lvl>
    <w:lvl w:ilvl="5" w:tplc="49BE7F04">
      <w:numFmt w:val="bullet"/>
      <w:lvlText w:val="•"/>
      <w:lvlJc w:val="left"/>
      <w:pPr>
        <w:ind w:left="5563" w:hanging="284"/>
      </w:pPr>
      <w:rPr>
        <w:rFonts w:hint="default"/>
        <w:lang w:val="id" w:eastAsia="en-US" w:bidi="ar-SA"/>
      </w:rPr>
    </w:lvl>
    <w:lvl w:ilvl="6" w:tplc="5A6E94C6">
      <w:numFmt w:val="bullet"/>
      <w:lvlText w:val="•"/>
      <w:lvlJc w:val="left"/>
      <w:pPr>
        <w:ind w:left="6187" w:hanging="284"/>
      </w:pPr>
      <w:rPr>
        <w:rFonts w:hint="default"/>
        <w:lang w:val="id" w:eastAsia="en-US" w:bidi="ar-SA"/>
      </w:rPr>
    </w:lvl>
    <w:lvl w:ilvl="7" w:tplc="F7368B94">
      <w:numFmt w:val="bullet"/>
      <w:lvlText w:val="•"/>
      <w:lvlJc w:val="left"/>
      <w:pPr>
        <w:ind w:left="6812" w:hanging="284"/>
      </w:pPr>
      <w:rPr>
        <w:rFonts w:hint="default"/>
        <w:lang w:val="id" w:eastAsia="en-US" w:bidi="ar-SA"/>
      </w:rPr>
    </w:lvl>
    <w:lvl w:ilvl="8" w:tplc="2DCC5B34">
      <w:numFmt w:val="bullet"/>
      <w:lvlText w:val="•"/>
      <w:lvlJc w:val="left"/>
      <w:pPr>
        <w:ind w:left="7437" w:hanging="284"/>
      </w:pPr>
      <w:rPr>
        <w:rFonts w:hint="default"/>
        <w:lang w:val="id" w:eastAsia="en-US" w:bidi="ar-SA"/>
      </w:rPr>
    </w:lvl>
  </w:abstractNum>
  <w:abstractNum w:abstractNumId="5" w15:restartNumberingAfterBreak="0">
    <w:nsid w:val="2A69273D"/>
    <w:multiLevelType w:val="hybridMultilevel"/>
    <w:tmpl w:val="F59C175A"/>
    <w:lvl w:ilvl="0" w:tplc="6166F412">
      <w:start w:val="1"/>
      <w:numFmt w:val="lowerLetter"/>
      <w:lvlText w:val="%1)"/>
      <w:lvlJc w:val="left"/>
      <w:pPr>
        <w:ind w:left="1581" w:hanging="284"/>
      </w:pPr>
      <w:rPr>
        <w:rFonts w:ascii="Times New Roman" w:eastAsia="Times New Roman" w:hAnsi="Times New Roman" w:cs="Times New Roman" w:hint="default"/>
        <w:spacing w:val="-23"/>
        <w:w w:val="100"/>
        <w:sz w:val="24"/>
        <w:szCs w:val="24"/>
        <w:lang w:val="id" w:eastAsia="en-US" w:bidi="ar-SA"/>
      </w:rPr>
    </w:lvl>
    <w:lvl w:ilvl="1" w:tplc="FE1AE6CA">
      <w:numFmt w:val="bullet"/>
      <w:lvlText w:val="•"/>
      <w:lvlJc w:val="left"/>
      <w:pPr>
        <w:ind w:left="2290" w:hanging="284"/>
      </w:pPr>
      <w:rPr>
        <w:rFonts w:hint="default"/>
        <w:lang w:val="id" w:eastAsia="en-US" w:bidi="ar-SA"/>
      </w:rPr>
    </w:lvl>
    <w:lvl w:ilvl="2" w:tplc="8EA4ADBE">
      <w:numFmt w:val="bullet"/>
      <w:lvlText w:val="•"/>
      <w:lvlJc w:val="left"/>
      <w:pPr>
        <w:ind w:left="3001" w:hanging="284"/>
      </w:pPr>
      <w:rPr>
        <w:rFonts w:hint="default"/>
        <w:lang w:val="id" w:eastAsia="en-US" w:bidi="ar-SA"/>
      </w:rPr>
    </w:lvl>
    <w:lvl w:ilvl="3" w:tplc="C11CF368">
      <w:numFmt w:val="bullet"/>
      <w:lvlText w:val="•"/>
      <w:lvlJc w:val="left"/>
      <w:pPr>
        <w:ind w:left="3711" w:hanging="284"/>
      </w:pPr>
      <w:rPr>
        <w:rFonts w:hint="default"/>
        <w:lang w:val="id" w:eastAsia="en-US" w:bidi="ar-SA"/>
      </w:rPr>
    </w:lvl>
    <w:lvl w:ilvl="4" w:tplc="8DA80ED2">
      <w:numFmt w:val="bullet"/>
      <w:lvlText w:val="•"/>
      <w:lvlJc w:val="left"/>
      <w:pPr>
        <w:ind w:left="4422" w:hanging="284"/>
      </w:pPr>
      <w:rPr>
        <w:rFonts w:hint="default"/>
        <w:lang w:val="id" w:eastAsia="en-US" w:bidi="ar-SA"/>
      </w:rPr>
    </w:lvl>
    <w:lvl w:ilvl="5" w:tplc="F5A43598">
      <w:numFmt w:val="bullet"/>
      <w:lvlText w:val="•"/>
      <w:lvlJc w:val="left"/>
      <w:pPr>
        <w:ind w:left="5133" w:hanging="284"/>
      </w:pPr>
      <w:rPr>
        <w:rFonts w:hint="default"/>
        <w:lang w:val="id" w:eastAsia="en-US" w:bidi="ar-SA"/>
      </w:rPr>
    </w:lvl>
    <w:lvl w:ilvl="6" w:tplc="70D2834E">
      <w:numFmt w:val="bullet"/>
      <w:lvlText w:val="•"/>
      <w:lvlJc w:val="left"/>
      <w:pPr>
        <w:ind w:left="5843" w:hanging="284"/>
      </w:pPr>
      <w:rPr>
        <w:rFonts w:hint="default"/>
        <w:lang w:val="id" w:eastAsia="en-US" w:bidi="ar-SA"/>
      </w:rPr>
    </w:lvl>
    <w:lvl w:ilvl="7" w:tplc="B308DF92">
      <w:numFmt w:val="bullet"/>
      <w:lvlText w:val="•"/>
      <w:lvlJc w:val="left"/>
      <w:pPr>
        <w:ind w:left="6554" w:hanging="284"/>
      </w:pPr>
      <w:rPr>
        <w:rFonts w:hint="default"/>
        <w:lang w:val="id" w:eastAsia="en-US" w:bidi="ar-SA"/>
      </w:rPr>
    </w:lvl>
    <w:lvl w:ilvl="8" w:tplc="7BF874C4">
      <w:numFmt w:val="bullet"/>
      <w:lvlText w:val="•"/>
      <w:lvlJc w:val="left"/>
      <w:pPr>
        <w:ind w:left="7265" w:hanging="284"/>
      </w:pPr>
      <w:rPr>
        <w:rFonts w:hint="default"/>
        <w:lang w:val="id" w:eastAsia="en-US" w:bidi="ar-SA"/>
      </w:rPr>
    </w:lvl>
  </w:abstractNum>
  <w:abstractNum w:abstractNumId="6" w15:restartNumberingAfterBreak="0">
    <w:nsid w:val="2FC72BDF"/>
    <w:multiLevelType w:val="hybridMultilevel"/>
    <w:tmpl w:val="798C6B68"/>
    <w:lvl w:ilvl="0" w:tplc="D1EE2C76">
      <w:start w:val="1"/>
      <w:numFmt w:val="decimal"/>
      <w:lvlText w:val="(%1)"/>
      <w:lvlJc w:val="left"/>
      <w:pPr>
        <w:ind w:left="2431" w:hanging="284"/>
      </w:pPr>
      <w:rPr>
        <w:rFonts w:ascii="Times New Roman" w:eastAsia="Times New Roman" w:hAnsi="Times New Roman" w:cs="Times New Roman" w:hint="default"/>
        <w:w w:val="100"/>
        <w:sz w:val="22"/>
        <w:szCs w:val="22"/>
        <w:lang w:val="id" w:eastAsia="en-US" w:bidi="ar-SA"/>
      </w:rPr>
    </w:lvl>
    <w:lvl w:ilvl="1" w:tplc="2A1CF16A">
      <w:numFmt w:val="bullet"/>
      <w:lvlText w:val="•"/>
      <w:lvlJc w:val="left"/>
      <w:pPr>
        <w:ind w:left="3064" w:hanging="284"/>
      </w:pPr>
      <w:rPr>
        <w:rFonts w:hint="default"/>
        <w:lang w:val="id" w:eastAsia="en-US" w:bidi="ar-SA"/>
      </w:rPr>
    </w:lvl>
    <w:lvl w:ilvl="2" w:tplc="F1E2096E">
      <w:numFmt w:val="bullet"/>
      <w:lvlText w:val="•"/>
      <w:lvlJc w:val="left"/>
      <w:pPr>
        <w:ind w:left="3689" w:hanging="284"/>
      </w:pPr>
      <w:rPr>
        <w:rFonts w:hint="default"/>
        <w:lang w:val="id" w:eastAsia="en-US" w:bidi="ar-SA"/>
      </w:rPr>
    </w:lvl>
    <w:lvl w:ilvl="3" w:tplc="3A484018">
      <w:numFmt w:val="bullet"/>
      <w:lvlText w:val="•"/>
      <w:lvlJc w:val="left"/>
      <w:pPr>
        <w:ind w:left="4313" w:hanging="284"/>
      </w:pPr>
      <w:rPr>
        <w:rFonts w:hint="default"/>
        <w:lang w:val="id" w:eastAsia="en-US" w:bidi="ar-SA"/>
      </w:rPr>
    </w:lvl>
    <w:lvl w:ilvl="4" w:tplc="3E3CCD96">
      <w:numFmt w:val="bullet"/>
      <w:lvlText w:val="•"/>
      <w:lvlJc w:val="left"/>
      <w:pPr>
        <w:ind w:left="4938" w:hanging="284"/>
      </w:pPr>
      <w:rPr>
        <w:rFonts w:hint="default"/>
        <w:lang w:val="id" w:eastAsia="en-US" w:bidi="ar-SA"/>
      </w:rPr>
    </w:lvl>
    <w:lvl w:ilvl="5" w:tplc="917EF626">
      <w:numFmt w:val="bullet"/>
      <w:lvlText w:val="•"/>
      <w:lvlJc w:val="left"/>
      <w:pPr>
        <w:ind w:left="5563" w:hanging="284"/>
      </w:pPr>
      <w:rPr>
        <w:rFonts w:hint="default"/>
        <w:lang w:val="id" w:eastAsia="en-US" w:bidi="ar-SA"/>
      </w:rPr>
    </w:lvl>
    <w:lvl w:ilvl="6" w:tplc="B86A2EB4">
      <w:numFmt w:val="bullet"/>
      <w:lvlText w:val="•"/>
      <w:lvlJc w:val="left"/>
      <w:pPr>
        <w:ind w:left="6187" w:hanging="284"/>
      </w:pPr>
      <w:rPr>
        <w:rFonts w:hint="default"/>
        <w:lang w:val="id" w:eastAsia="en-US" w:bidi="ar-SA"/>
      </w:rPr>
    </w:lvl>
    <w:lvl w:ilvl="7" w:tplc="364444DC">
      <w:numFmt w:val="bullet"/>
      <w:lvlText w:val="•"/>
      <w:lvlJc w:val="left"/>
      <w:pPr>
        <w:ind w:left="6812" w:hanging="284"/>
      </w:pPr>
      <w:rPr>
        <w:rFonts w:hint="default"/>
        <w:lang w:val="id" w:eastAsia="en-US" w:bidi="ar-SA"/>
      </w:rPr>
    </w:lvl>
    <w:lvl w:ilvl="8" w:tplc="2D4E648C">
      <w:numFmt w:val="bullet"/>
      <w:lvlText w:val="•"/>
      <w:lvlJc w:val="left"/>
      <w:pPr>
        <w:ind w:left="7437" w:hanging="284"/>
      </w:pPr>
      <w:rPr>
        <w:rFonts w:hint="default"/>
        <w:lang w:val="id" w:eastAsia="en-US" w:bidi="ar-SA"/>
      </w:rPr>
    </w:lvl>
  </w:abstractNum>
  <w:abstractNum w:abstractNumId="7" w15:restartNumberingAfterBreak="0">
    <w:nsid w:val="3E1161F4"/>
    <w:multiLevelType w:val="hybridMultilevel"/>
    <w:tmpl w:val="3C864DDA"/>
    <w:lvl w:ilvl="0" w:tplc="0FF0CF7A">
      <w:start w:val="1"/>
      <w:numFmt w:val="upperLetter"/>
      <w:lvlText w:val="%1."/>
      <w:lvlJc w:val="left"/>
      <w:pPr>
        <w:ind w:left="1015" w:hanging="358"/>
        <w:jc w:val="right"/>
      </w:pPr>
      <w:rPr>
        <w:rFonts w:ascii="Times New Roman" w:eastAsia="Times New Roman" w:hAnsi="Times New Roman" w:cs="Times New Roman" w:hint="default"/>
        <w:b/>
        <w:bCs/>
        <w:spacing w:val="-2"/>
        <w:w w:val="100"/>
        <w:sz w:val="24"/>
        <w:szCs w:val="24"/>
        <w:lang w:val="id" w:eastAsia="en-US" w:bidi="ar-SA"/>
      </w:rPr>
    </w:lvl>
    <w:lvl w:ilvl="1" w:tplc="10BC7BD0">
      <w:start w:val="1"/>
      <w:numFmt w:val="decimal"/>
      <w:lvlText w:val="%2."/>
      <w:lvlJc w:val="left"/>
      <w:pPr>
        <w:ind w:left="1296" w:hanging="281"/>
      </w:pPr>
      <w:rPr>
        <w:rFonts w:hint="default"/>
        <w:spacing w:val="-20"/>
        <w:w w:val="100"/>
        <w:lang w:val="id" w:eastAsia="en-US" w:bidi="ar-SA"/>
      </w:rPr>
    </w:lvl>
    <w:lvl w:ilvl="2" w:tplc="590A5BCC">
      <w:start w:val="1"/>
      <w:numFmt w:val="lowerLetter"/>
      <w:lvlText w:val="%3."/>
      <w:lvlJc w:val="left"/>
      <w:pPr>
        <w:ind w:left="1581" w:hanging="281"/>
      </w:pPr>
      <w:rPr>
        <w:rFonts w:ascii="Times New Roman" w:eastAsia="Times New Roman" w:hAnsi="Times New Roman" w:cs="Times New Roman" w:hint="default"/>
        <w:b/>
        <w:bCs/>
        <w:spacing w:val="-15"/>
        <w:w w:val="100"/>
        <w:sz w:val="24"/>
        <w:szCs w:val="24"/>
        <w:lang w:val="id" w:eastAsia="en-US" w:bidi="ar-SA"/>
      </w:rPr>
    </w:lvl>
    <w:lvl w:ilvl="3" w:tplc="27462260">
      <w:start w:val="1"/>
      <w:numFmt w:val="decimal"/>
      <w:lvlText w:val="%4)"/>
      <w:lvlJc w:val="left"/>
      <w:pPr>
        <w:ind w:left="1864" w:hanging="281"/>
      </w:pPr>
      <w:rPr>
        <w:rFonts w:ascii="Times New Roman" w:eastAsia="Times New Roman" w:hAnsi="Times New Roman" w:cs="Times New Roman" w:hint="default"/>
        <w:w w:val="100"/>
        <w:sz w:val="24"/>
        <w:szCs w:val="24"/>
        <w:lang w:val="id" w:eastAsia="en-US" w:bidi="ar-SA"/>
      </w:rPr>
    </w:lvl>
    <w:lvl w:ilvl="4" w:tplc="29922982">
      <w:start w:val="1"/>
      <w:numFmt w:val="lowerLetter"/>
      <w:lvlText w:val="%5)"/>
      <w:lvlJc w:val="left"/>
      <w:pPr>
        <w:ind w:left="2148" w:hanging="281"/>
      </w:pPr>
      <w:rPr>
        <w:rFonts w:ascii="Times New Roman" w:eastAsia="Times New Roman" w:hAnsi="Times New Roman" w:cs="Times New Roman" w:hint="default"/>
        <w:spacing w:val="-23"/>
        <w:w w:val="100"/>
        <w:sz w:val="24"/>
        <w:szCs w:val="24"/>
        <w:lang w:val="id" w:eastAsia="en-US" w:bidi="ar-SA"/>
      </w:rPr>
    </w:lvl>
    <w:lvl w:ilvl="5" w:tplc="CCF2E4FA">
      <w:start w:val="2"/>
      <w:numFmt w:val="decimal"/>
      <w:lvlText w:val="(%6)"/>
      <w:lvlJc w:val="left"/>
      <w:pPr>
        <w:ind w:left="2431" w:hanging="281"/>
      </w:pPr>
      <w:rPr>
        <w:rFonts w:ascii="Times New Roman" w:eastAsia="Times New Roman" w:hAnsi="Times New Roman" w:cs="Times New Roman" w:hint="default"/>
        <w:w w:val="100"/>
        <w:sz w:val="22"/>
        <w:szCs w:val="22"/>
        <w:lang w:val="id" w:eastAsia="en-US" w:bidi="ar-SA"/>
      </w:rPr>
    </w:lvl>
    <w:lvl w:ilvl="6" w:tplc="F6280CAE">
      <w:numFmt w:val="bullet"/>
      <w:lvlText w:val="•"/>
      <w:lvlJc w:val="left"/>
      <w:pPr>
        <w:ind w:left="2475" w:hanging="281"/>
      </w:pPr>
      <w:rPr>
        <w:rFonts w:hint="default"/>
        <w:lang w:val="id" w:eastAsia="en-US" w:bidi="ar-SA"/>
      </w:rPr>
    </w:lvl>
    <w:lvl w:ilvl="7" w:tplc="C856271A">
      <w:numFmt w:val="bullet"/>
      <w:lvlText w:val="•"/>
      <w:lvlJc w:val="left"/>
      <w:pPr>
        <w:ind w:left="2511" w:hanging="281"/>
      </w:pPr>
      <w:rPr>
        <w:rFonts w:hint="default"/>
        <w:lang w:val="id" w:eastAsia="en-US" w:bidi="ar-SA"/>
      </w:rPr>
    </w:lvl>
    <w:lvl w:ilvl="8" w:tplc="54DE6486">
      <w:numFmt w:val="bullet"/>
      <w:lvlText w:val="•"/>
      <w:lvlJc w:val="left"/>
      <w:pPr>
        <w:ind w:left="2547" w:hanging="281"/>
      </w:pPr>
      <w:rPr>
        <w:rFonts w:hint="default"/>
        <w:lang w:val="id" w:eastAsia="en-US" w:bidi="ar-SA"/>
      </w:rPr>
    </w:lvl>
  </w:abstractNum>
  <w:abstractNum w:abstractNumId="8" w15:restartNumberingAfterBreak="0">
    <w:nsid w:val="5DCB0F53"/>
    <w:multiLevelType w:val="hybridMultilevel"/>
    <w:tmpl w:val="46DA7B82"/>
    <w:lvl w:ilvl="0" w:tplc="98A0C36E">
      <w:start w:val="1"/>
      <w:numFmt w:val="decimal"/>
      <w:lvlText w:val="(%1)"/>
      <w:lvlJc w:val="left"/>
      <w:pPr>
        <w:ind w:left="2572" w:hanging="425"/>
      </w:pPr>
      <w:rPr>
        <w:rFonts w:ascii="Times New Roman" w:eastAsia="Times New Roman" w:hAnsi="Times New Roman" w:cs="Times New Roman" w:hint="default"/>
        <w:spacing w:val="-1"/>
        <w:w w:val="100"/>
        <w:sz w:val="24"/>
        <w:szCs w:val="24"/>
        <w:lang w:val="id" w:eastAsia="en-US" w:bidi="ar-SA"/>
      </w:rPr>
    </w:lvl>
    <w:lvl w:ilvl="1" w:tplc="CF2A3BE0">
      <w:numFmt w:val="bullet"/>
      <w:lvlText w:val="•"/>
      <w:lvlJc w:val="left"/>
      <w:pPr>
        <w:ind w:left="3190" w:hanging="425"/>
      </w:pPr>
      <w:rPr>
        <w:rFonts w:hint="default"/>
        <w:lang w:val="id" w:eastAsia="en-US" w:bidi="ar-SA"/>
      </w:rPr>
    </w:lvl>
    <w:lvl w:ilvl="2" w:tplc="7668E802">
      <w:numFmt w:val="bullet"/>
      <w:lvlText w:val="•"/>
      <w:lvlJc w:val="left"/>
      <w:pPr>
        <w:ind w:left="3801" w:hanging="425"/>
      </w:pPr>
      <w:rPr>
        <w:rFonts w:hint="default"/>
        <w:lang w:val="id" w:eastAsia="en-US" w:bidi="ar-SA"/>
      </w:rPr>
    </w:lvl>
    <w:lvl w:ilvl="3" w:tplc="52A87570">
      <w:numFmt w:val="bullet"/>
      <w:lvlText w:val="•"/>
      <w:lvlJc w:val="left"/>
      <w:pPr>
        <w:ind w:left="4411" w:hanging="425"/>
      </w:pPr>
      <w:rPr>
        <w:rFonts w:hint="default"/>
        <w:lang w:val="id" w:eastAsia="en-US" w:bidi="ar-SA"/>
      </w:rPr>
    </w:lvl>
    <w:lvl w:ilvl="4" w:tplc="C93A2F3C">
      <w:numFmt w:val="bullet"/>
      <w:lvlText w:val="•"/>
      <w:lvlJc w:val="left"/>
      <w:pPr>
        <w:ind w:left="5022" w:hanging="425"/>
      </w:pPr>
      <w:rPr>
        <w:rFonts w:hint="default"/>
        <w:lang w:val="id" w:eastAsia="en-US" w:bidi="ar-SA"/>
      </w:rPr>
    </w:lvl>
    <w:lvl w:ilvl="5" w:tplc="6388C9F4">
      <w:numFmt w:val="bullet"/>
      <w:lvlText w:val="•"/>
      <w:lvlJc w:val="left"/>
      <w:pPr>
        <w:ind w:left="5633" w:hanging="425"/>
      </w:pPr>
      <w:rPr>
        <w:rFonts w:hint="default"/>
        <w:lang w:val="id" w:eastAsia="en-US" w:bidi="ar-SA"/>
      </w:rPr>
    </w:lvl>
    <w:lvl w:ilvl="6" w:tplc="0F14CEB2">
      <w:numFmt w:val="bullet"/>
      <w:lvlText w:val="•"/>
      <w:lvlJc w:val="left"/>
      <w:pPr>
        <w:ind w:left="6243" w:hanging="425"/>
      </w:pPr>
      <w:rPr>
        <w:rFonts w:hint="default"/>
        <w:lang w:val="id" w:eastAsia="en-US" w:bidi="ar-SA"/>
      </w:rPr>
    </w:lvl>
    <w:lvl w:ilvl="7" w:tplc="2D86CA62">
      <w:numFmt w:val="bullet"/>
      <w:lvlText w:val="•"/>
      <w:lvlJc w:val="left"/>
      <w:pPr>
        <w:ind w:left="6854" w:hanging="425"/>
      </w:pPr>
      <w:rPr>
        <w:rFonts w:hint="default"/>
        <w:lang w:val="id" w:eastAsia="en-US" w:bidi="ar-SA"/>
      </w:rPr>
    </w:lvl>
    <w:lvl w:ilvl="8" w:tplc="C3EE3818">
      <w:numFmt w:val="bullet"/>
      <w:lvlText w:val="•"/>
      <w:lvlJc w:val="left"/>
      <w:pPr>
        <w:ind w:left="7465" w:hanging="425"/>
      </w:pPr>
      <w:rPr>
        <w:rFonts w:hint="default"/>
        <w:lang w:val="id" w:eastAsia="en-US" w:bidi="ar-SA"/>
      </w:rPr>
    </w:lvl>
  </w:abstractNum>
  <w:abstractNum w:abstractNumId="9" w15:restartNumberingAfterBreak="0">
    <w:nsid w:val="72B14686"/>
    <w:multiLevelType w:val="hybridMultilevel"/>
    <w:tmpl w:val="ADF4E596"/>
    <w:lvl w:ilvl="0" w:tplc="47A6F7F2">
      <w:start w:val="1"/>
      <w:numFmt w:val="lowerLetter"/>
      <w:lvlText w:val="%1)"/>
      <w:lvlJc w:val="left"/>
      <w:pPr>
        <w:ind w:left="1656" w:hanging="360"/>
      </w:pPr>
      <w:rPr>
        <w:rFonts w:ascii="Times New Roman" w:eastAsia="Times New Roman" w:hAnsi="Times New Roman" w:cs="Times New Roman" w:hint="default"/>
        <w:spacing w:val="-6"/>
        <w:w w:val="100"/>
        <w:sz w:val="24"/>
        <w:szCs w:val="24"/>
        <w:lang w:val="id" w:eastAsia="en-US" w:bidi="ar-SA"/>
      </w:rPr>
    </w:lvl>
    <w:lvl w:ilvl="1" w:tplc="C90410EE">
      <w:numFmt w:val="bullet"/>
      <w:lvlText w:val="•"/>
      <w:lvlJc w:val="left"/>
      <w:pPr>
        <w:ind w:left="2362" w:hanging="360"/>
      </w:pPr>
      <w:rPr>
        <w:rFonts w:hint="default"/>
        <w:lang w:val="id" w:eastAsia="en-US" w:bidi="ar-SA"/>
      </w:rPr>
    </w:lvl>
    <w:lvl w:ilvl="2" w:tplc="E0803AF2">
      <w:numFmt w:val="bullet"/>
      <w:lvlText w:val="•"/>
      <w:lvlJc w:val="left"/>
      <w:pPr>
        <w:ind w:left="3065" w:hanging="360"/>
      </w:pPr>
      <w:rPr>
        <w:rFonts w:hint="default"/>
        <w:lang w:val="id" w:eastAsia="en-US" w:bidi="ar-SA"/>
      </w:rPr>
    </w:lvl>
    <w:lvl w:ilvl="3" w:tplc="A846FCC2">
      <w:numFmt w:val="bullet"/>
      <w:lvlText w:val="•"/>
      <w:lvlJc w:val="left"/>
      <w:pPr>
        <w:ind w:left="3767" w:hanging="360"/>
      </w:pPr>
      <w:rPr>
        <w:rFonts w:hint="default"/>
        <w:lang w:val="id" w:eastAsia="en-US" w:bidi="ar-SA"/>
      </w:rPr>
    </w:lvl>
    <w:lvl w:ilvl="4" w:tplc="6BBCA17C">
      <w:numFmt w:val="bullet"/>
      <w:lvlText w:val="•"/>
      <w:lvlJc w:val="left"/>
      <w:pPr>
        <w:ind w:left="4470" w:hanging="360"/>
      </w:pPr>
      <w:rPr>
        <w:rFonts w:hint="default"/>
        <w:lang w:val="id" w:eastAsia="en-US" w:bidi="ar-SA"/>
      </w:rPr>
    </w:lvl>
    <w:lvl w:ilvl="5" w:tplc="B31A7DDE">
      <w:numFmt w:val="bullet"/>
      <w:lvlText w:val="•"/>
      <w:lvlJc w:val="left"/>
      <w:pPr>
        <w:ind w:left="5173" w:hanging="360"/>
      </w:pPr>
      <w:rPr>
        <w:rFonts w:hint="default"/>
        <w:lang w:val="id" w:eastAsia="en-US" w:bidi="ar-SA"/>
      </w:rPr>
    </w:lvl>
    <w:lvl w:ilvl="6" w:tplc="48100C90">
      <w:numFmt w:val="bullet"/>
      <w:lvlText w:val="•"/>
      <w:lvlJc w:val="left"/>
      <w:pPr>
        <w:ind w:left="5875" w:hanging="360"/>
      </w:pPr>
      <w:rPr>
        <w:rFonts w:hint="default"/>
        <w:lang w:val="id" w:eastAsia="en-US" w:bidi="ar-SA"/>
      </w:rPr>
    </w:lvl>
    <w:lvl w:ilvl="7" w:tplc="526C8322">
      <w:numFmt w:val="bullet"/>
      <w:lvlText w:val="•"/>
      <w:lvlJc w:val="left"/>
      <w:pPr>
        <w:ind w:left="6578" w:hanging="360"/>
      </w:pPr>
      <w:rPr>
        <w:rFonts w:hint="default"/>
        <w:lang w:val="id" w:eastAsia="en-US" w:bidi="ar-SA"/>
      </w:rPr>
    </w:lvl>
    <w:lvl w:ilvl="8" w:tplc="4ACE21AE">
      <w:numFmt w:val="bullet"/>
      <w:lvlText w:val="•"/>
      <w:lvlJc w:val="left"/>
      <w:pPr>
        <w:ind w:left="7281" w:hanging="360"/>
      </w:pPr>
      <w:rPr>
        <w:rFonts w:hint="default"/>
        <w:lang w:val="id" w:eastAsia="en-US" w:bidi="ar-SA"/>
      </w:rPr>
    </w:lvl>
  </w:abstractNum>
  <w:abstractNum w:abstractNumId="10" w15:restartNumberingAfterBreak="0">
    <w:nsid w:val="76270CB0"/>
    <w:multiLevelType w:val="hybridMultilevel"/>
    <w:tmpl w:val="FBD26830"/>
    <w:lvl w:ilvl="0" w:tplc="632E61E6">
      <w:start w:val="3"/>
      <w:numFmt w:val="decimal"/>
      <w:lvlText w:val="%1."/>
      <w:lvlJc w:val="left"/>
      <w:pPr>
        <w:ind w:left="1296" w:hanging="360"/>
      </w:pPr>
      <w:rPr>
        <w:rFonts w:ascii="Times New Roman" w:eastAsia="Times New Roman" w:hAnsi="Times New Roman" w:cs="Times New Roman" w:hint="default"/>
        <w:b/>
        <w:bCs/>
        <w:spacing w:val="-4"/>
        <w:w w:val="100"/>
        <w:sz w:val="24"/>
        <w:szCs w:val="24"/>
        <w:lang w:val="id" w:eastAsia="en-US" w:bidi="ar-SA"/>
      </w:rPr>
    </w:lvl>
    <w:lvl w:ilvl="1" w:tplc="0FA6C13A">
      <w:start w:val="1"/>
      <w:numFmt w:val="lowerLetter"/>
      <w:lvlText w:val="%2."/>
      <w:lvlJc w:val="left"/>
      <w:pPr>
        <w:ind w:left="1581" w:hanging="286"/>
      </w:pPr>
      <w:rPr>
        <w:rFonts w:ascii="Times New Roman" w:eastAsia="Times New Roman" w:hAnsi="Times New Roman" w:cs="Times New Roman" w:hint="default"/>
        <w:spacing w:val="-5"/>
        <w:w w:val="100"/>
        <w:sz w:val="24"/>
        <w:szCs w:val="24"/>
        <w:lang w:val="id" w:eastAsia="en-US" w:bidi="ar-SA"/>
      </w:rPr>
    </w:lvl>
    <w:lvl w:ilvl="2" w:tplc="525E3C04">
      <w:numFmt w:val="bullet"/>
      <w:lvlText w:val="•"/>
      <w:lvlJc w:val="left"/>
      <w:pPr>
        <w:ind w:left="2369" w:hanging="286"/>
      </w:pPr>
      <w:rPr>
        <w:rFonts w:hint="default"/>
        <w:lang w:val="id" w:eastAsia="en-US" w:bidi="ar-SA"/>
      </w:rPr>
    </w:lvl>
    <w:lvl w:ilvl="3" w:tplc="B0BCB620">
      <w:numFmt w:val="bullet"/>
      <w:lvlText w:val="•"/>
      <w:lvlJc w:val="left"/>
      <w:pPr>
        <w:ind w:left="3159" w:hanging="286"/>
      </w:pPr>
      <w:rPr>
        <w:rFonts w:hint="default"/>
        <w:lang w:val="id" w:eastAsia="en-US" w:bidi="ar-SA"/>
      </w:rPr>
    </w:lvl>
    <w:lvl w:ilvl="4" w:tplc="684EFD0E">
      <w:numFmt w:val="bullet"/>
      <w:lvlText w:val="•"/>
      <w:lvlJc w:val="left"/>
      <w:pPr>
        <w:ind w:left="3948" w:hanging="286"/>
      </w:pPr>
      <w:rPr>
        <w:rFonts w:hint="default"/>
        <w:lang w:val="id" w:eastAsia="en-US" w:bidi="ar-SA"/>
      </w:rPr>
    </w:lvl>
    <w:lvl w:ilvl="5" w:tplc="C5F00020">
      <w:numFmt w:val="bullet"/>
      <w:lvlText w:val="•"/>
      <w:lvlJc w:val="left"/>
      <w:pPr>
        <w:ind w:left="4738" w:hanging="286"/>
      </w:pPr>
      <w:rPr>
        <w:rFonts w:hint="default"/>
        <w:lang w:val="id" w:eastAsia="en-US" w:bidi="ar-SA"/>
      </w:rPr>
    </w:lvl>
    <w:lvl w:ilvl="6" w:tplc="488A4A2A">
      <w:numFmt w:val="bullet"/>
      <w:lvlText w:val="•"/>
      <w:lvlJc w:val="left"/>
      <w:pPr>
        <w:ind w:left="5528" w:hanging="286"/>
      </w:pPr>
      <w:rPr>
        <w:rFonts w:hint="default"/>
        <w:lang w:val="id" w:eastAsia="en-US" w:bidi="ar-SA"/>
      </w:rPr>
    </w:lvl>
    <w:lvl w:ilvl="7" w:tplc="BD5AB612">
      <w:numFmt w:val="bullet"/>
      <w:lvlText w:val="•"/>
      <w:lvlJc w:val="left"/>
      <w:pPr>
        <w:ind w:left="6317" w:hanging="286"/>
      </w:pPr>
      <w:rPr>
        <w:rFonts w:hint="default"/>
        <w:lang w:val="id" w:eastAsia="en-US" w:bidi="ar-SA"/>
      </w:rPr>
    </w:lvl>
    <w:lvl w:ilvl="8" w:tplc="6400E14E">
      <w:numFmt w:val="bullet"/>
      <w:lvlText w:val="•"/>
      <w:lvlJc w:val="left"/>
      <w:pPr>
        <w:ind w:left="7107" w:hanging="286"/>
      </w:pPr>
      <w:rPr>
        <w:rFonts w:hint="default"/>
        <w:lang w:val="id" w:eastAsia="en-US" w:bidi="ar-SA"/>
      </w:rPr>
    </w:lvl>
  </w:abstractNum>
  <w:abstractNum w:abstractNumId="11" w15:restartNumberingAfterBreak="0">
    <w:nsid w:val="7D241CE4"/>
    <w:multiLevelType w:val="hybridMultilevel"/>
    <w:tmpl w:val="301876F8"/>
    <w:lvl w:ilvl="0" w:tplc="966065AC">
      <w:start w:val="1"/>
      <w:numFmt w:val="decimal"/>
      <w:lvlText w:val="%1."/>
      <w:lvlJc w:val="left"/>
      <w:pPr>
        <w:ind w:left="1864" w:hanging="284"/>
      </w:pPr>
      <w:rPr>
        <w:rFonts w:ascii="Times New Roman" w:eastAsia="Times New Roman" w:hAnsi="Times New Roman" w:cs="Times New Roman" w:hint="default"/>
        <w:spacing w:val="-17"/>
        <w:w w:val="100"/>
        <w:sz w:val="24"/>
        <w:szCs w:val="24"/>
        <w:lang w:val="id" w:eastAsia="en-US" w:bidi="ar-SA"/>
      </w:rPr>
    </w:lvl>
    <w:lvl w:ilvl="1" w:tplc="E9AE493A">
      <w:numFmt w:val="bullet"/>
      <w:lvlText w:val="•"/>
      <w:lvlJc w:val="left"/>
      <w:pPr>
        <w:ind w:left="2542" w:hanging="284"/>
      </w:pPr>
      <w:rPr>
        <w:rFonts w:hint="default"/>
        <w:lang w:val="id" w:eastAsia="en-US" w:bidi="ar-SA"/>
      </w:rPr>
    </w:lvl>
    <w:lvl w:ilvl="2" w:tplc="C91E3F7C">
      <w:numFmt w:val="bullet"/>
      <w:lvlText w:val="•"/>
      <w:lvlJc w:val="left"/>
      <w:pPr>
        <w:ind w:left="3225" w:hanging="284"/>
      </w:pPr>
      <w:rPr>
        <w:rFonts w:hint="default"/>
        <w:lang w:val="id" w:eastAsia="en-US" w:bidi="ar-SA"/>
      </w:rPr>
    </w:lvl>
    <w:lvl w:ilvl="3" w:tplc="F68AC8BC">
      <w:numFmt w:val="bullet"/>
      <w:lvlText w:val="•"/>
      <w:lvlJc w:val="left"/>
      <w:pPr>
        <w:ind w:left="3907" w:hanging="284"/>
      </w:pPr>
      <w:rPr>
        <w:rFonts w:hint="default"/>
        <w:lang w:val="id" w:eastAsia="en-US" w:bidi="ar-SA"/>
      </w:rPr>
    </w:lvl>
    <w:lvl w:ilvl="4" w:tplc="91C47890">
      <w:numFmt w:val="bullet"/>
      <w:lvlText w:val="•"/>
      <w:lvlJc w:val="left"/>
      <w:pPr>
        <w:ind w:left="4590" w:hanging="284"/>
      </w:pPr>
      <w:rPr>
        <w:rFonts w:hint="default"/>
        <w:lang w:val="id" w:eastAsia="en-US" w:bidi="ar-SA"/>
      </w:rPr>
    </w:lvl>
    <w:lvl w:ilvl="5" w:tplc="B49A15BA">
      <w:numFmt w:val="bullet"/>
      <w:lvlText w:val="•"/>
      <w:lvlJc w:val="left"/>
      <w:pPr>
        <w:ind w:left="5273" w:hanging="284"/>
      </w:pPr>
      <w:rPr>
        <w:rFonts w:hint="default"/>
        <w:lang w:val="id" w:eastAsia="en-US" w:bidi="ar-SA"/>
      </w:rPr>
    </w:lvl>
    <w:lvl w:ilvl="6" w:tplc="E19CBA6C">
      <w:numFmt w:val="bullet"/>
      <w:lvlText w:val="•"/>
      <w:lvlJc w:val="left"/>
      <w:pPr>
        <w:ind w:left="5955" w:hanging="284"/>
      </w:pPr>
      <w:rPr>
        <w:rFonts w:hint="default"/>
        <w:lang w:val="id" w:eastAsia="en-US" w:bidi="ar-SA"/>
      </w:rPr>
    </w:lvl>
    <w:lvl w:ilvl="7" w:tplc="2F9A8CA0">
      <w:numFmt w:val="bullet"/>
      <w:lvlText w:val="•"/>
      <w:lvlJc w:val="left"/>
      <w:pPr>
        <w:ind w:left="6638" w:hanging="284"/>
      </w:pPr>
      <w:rPr>
        <w:rFonts w:hint="default"/>
        <w:lang w:val="id" w:eastAsia="en-US" w:bidi="ar-SA"/>
      </w:rPr>
    </w:lvl>
    <w:lvl w:ilvl="8" w:tplc="53228EDE">
      <w:numFmt w:val="bullet"/>
      <w:lvlText w:val="•"/>
      <w:lvlJc w:val="left"/>
      <w:pPr>
        <w:ind w:left="7321" w:hanging="284"/>
      </w:pPr>
      <w:rPr>
        <w:rFonts w:hint="default"/>
        <w:lang w:val="id" w:eastAsia="en-US" w:bidi="ar-SA"/>
      </w:rPr>
    </w:lvl>
  </w:abstractNum>
  <w:num w:numId="1">
    <w:abstractNumId w:val="9"/>
  </w:num>
  <w:num w:numId="2">
    <w:abstractNumId w:val="5"/>
  </w:num>
  <w:num w:numId="3">
    <w:abstractNumId w:val="10"/>
  </w:num>
  <w:num w:numId="4">
    <w:abstractNumId w:val="11"/>
  </w:num>
  <w:num w:numId="5">
    <w:abstractNumId w:val="4"/>
  </w:num>
  <w:num w:numId="6">
    <w:abstractNumId w:val="6"/>
  </w:num>
  <w:num w:numId="7">
    <w:abstractNumId w:val="8"/>
  </w:num>
  <w:num w:numId="8">
    <w:abstractNumId w:val="3"/>
  </w:num>
  <w:num w:numId="9">
    <w:abstractNumId w:val="2"/>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5BD1"/>
    <w:rsid w:val="00387BAF"/>
    <w:rsid w:val="00493E01"/>
    <w:rsid w:val="00690D10"/>
    <w:rsid w:val="007C5FFC"/>
    <w:rsid w:val="00854DDB"/>
    <w:rsid w:val="009A46E4"/>
    <w:rsid w:val="00A65233"/>
    <w:rsid w:val="00B706D7"/>
    <w:rsid w:val="00BC2439"/>
    <w:rsid w:val="00C7070C"/>
    <w:rsid w:val="00C8793E"/>
    <w:rsid w:val="00CB4F37"/>
    <w:rsid w:val="00CD4D71"/>
    <w:rsid w:val="00FE5B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809F79"/>
  <w15:docId w15:val="{3A737B9F-C2BC-4848-A6A6-2E8EFC73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312" w:lineRule="exact"/>
      <w:ind w:left="590"/>
      <w:outlineLvl w:val="0"/>
    </w:pPr>
    <w:rPr>
      <w:rFonts w:ascii="Arial" w:eastAsia="Arial" w:hAnsi="Arial" w:cs="Arial"/>
      <w:sz w:val="28"/>
      <w:szCs w:val="28"/>
    </w:rPr>
  </w:style>
  <w:style w:type="paragraph" w:styleId="Heading2">
    <w:name w:val="heading 2"/>
    <w:basedOn w:val="Normal"/>
    <w:uiPriority w:val="9"/>
    <w:unhideWhenUsed/>
    <w:qFormat/>
    <w:pPr>
      <w:ind w:left="1581" w:hanging="286"/>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64"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E01"/>
    <w:pPr>
      <w:tabs>
        <w:tab w:val="center" w:pos="4513"/>
        <w:tab w:val="right" w:pos="9026"/>
      </w:tabs>
    </w:pPr>
  </w:style>
  <w:style w:type="character" w:customStyle="1" w:styleId="HeaderChar">
    <w:name w:val="Header Char"/>
    <w:basedOn w:val="DefaultParagraphFont"/>
    <w:link w:val="Header"/>
    <w:uiPriority w:val="99"/>
    <w:rsid w:val="00493E01"/>
    <w:rPr>
      <w:rFonts w:ascii="Times New Roman" w:eastAsia="Times New Roman" w:hAnsi="Times New Roman" w:cs="Times New Roman"/>
      <w:lang w:val="id"/>
    </w:rPr>
  </w:style>
  <w:style w:type="paragraph" w:styleId="Footer">
    <w:name w:val="footer"/>
    <w:basedOn w:val="Normal"/>
    <w:link w:val="FooterChar"/>
    <w:uiPriority w:val="99"/>
    <w:unhideWhenUsed/>
    <w:rsid w:val="00493E01"/>
    <w:pPr>
      <w:tabs>
        <w:tab w:val="center" w:pos="4513"/>
        <w:tab w:val="right" w:pos="9026"/>
      </w:tabs>
    </w:pPr>
  </w:style>
  <w:style w:type="character" w:customStyle="1" w:styleId="FooterChar">
    <w:name w:val="Footer Char"/>
    <w:basedOn w:val="DefaultParagraphFont"/>
    <w:link w:val="Footer"/>
    <w:uiPriority w:val="99"/>
    <w:rsid w:val="00493E0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6178">
      <w:bodyDiv w:val="1"/>
      <w:marLeft w:val="0"/>
      <w:marRight w:val="0"/>
      <w:marTop w:val="0"/>
      <w:marBottom w:val="0"/>
      <w:divBdr>
        <w:top w:val="none" w:sz="0" w:space="0" w:color="auto"/>
        <w:left w:val="none" w:sz="0" w:space="0" w:color="auto"/>
        <w:bottom w:val="none" w:sz="0" w:space="0" w:color="auto"/>
        <w:right w:val="none" w:sz="0" w:space="0" w:color="auto"/>
      </w:divBdr>
      <w:divsChild>
        <w:div w:id="1022442222">
          <w:marLeft w:val="567"/>
          <w:marRight w:val="0"/>
          <w:marTop w:val="0"/>
          <w:marBottom w:val="0"/>
          <w:divBdr>
            <w:top w:val="none" w:sz="0" w:space="0" w:color="auto"/>
            <w:left w:val="none" w:sz="0" w:space="0" w:color="auto"/>
            <w:bottom w:val="none" w:sz="0" w:space="0" w:color="auto"/>
            <w:right w:val="none" w:sz="0" w:space="0" w:color="auto"/>
          </w:divBdr>
        </w:div>
        <w:div w:id="1177113684">
          <w:marLeft w:val="1440"/>
          <w:marRight w:val="0"/>
          <w:marTop w:val="0"/>
          <w:marBottom w:val="0"/>
          <w:divBdr>
            <w:top w:val="none" w:sz="0" w:space="0" w:color="auto"/>
            <w:left w:val="none" w:sz="0" w:space="0" w:color="auto"/>
            <w:bottom w:val="none" w:sz="0" w:space="0" w:color="auto"/>
            <w:right w:val="none" w:sz="0" w:space="0" w:color="auto"/>
          </w:divBdr>
        </w:div>
        <w:div w:id="983704586">
          <w:marLeft w:val="1440"/>
          <w:marRight w:val="0"/>
          <w:marTop w:val="0"/>
          <w:marBottom w:val="0"/>
          <w:divBdr>
            <w:top w:val="none" w:sz="0" w:space="0" w:color="auto"/>
            <w:left w:val="none" w:sz="0" w:space="0" w:color="auto"/>
            <w:bottom w:val="none" w:sz="0" w:space="0" w:color="auto"/>
            <w:right w:val="none" w:sz="0" w:space="0" w:color="auto"/>
          </w:divBdr>
        </w:div>
        <w:div w:id="755051910">
          <w:marLeft w:val="1440"/>
          <w:marRight w:val="0"/>
          <w:marTop w:val="0"/>
          <w:marBottom w:val="0"/>
          <w:divBdr>
            <w:top w:val="none" w:sz="0" w:space="0" w:color="auto"/>
            <w:left w:val="none" w:sz="0" w:space="0" w:color="auto"/>
            <w:bottom w:val="none" w:sz="0" w:space="0" w:color="auto"/>
            <w:right w:val="none" w:sz="0" w:space="0" w:color="auto"/>
          </w:divBdr>
        </w:div>
        <w:div w:id="21709776">
          <w:marLeft w:val="1440"/>
          <w:marRight w:val="0"/>
          <w:marTop w:val="0"/>
          <w:marBottom w:val="0"/>
          <w:divBdr>
            <w:top w:val="none" w:sz="0" w:space="0" w:color="auto"/>
            <w:left w:val="none" w:sz="0" w:space="0" w:color="auto"/>
            <w:bottom w:val="none" w:sz="0" w:space="0" w:color="auto"/>
            <w:right w:val="none" w:sz="0" w:space="0" w:color="auto"/>
          </w:divBdr>
        </w:div>
        <w:div w:id="419525635">
          <w:marLeft w:val="1440"/>
          <w:marRight w:val="0"/>
          <w:marTop w:val="0"/>
          <w:marBottom w:val="0"/>
          <w:divBdr>
            <w:top w:val="none" w:sz="0" w:space="0" w:color="auto"/>
            <w:left w:val="none" w:sz="0" w:space="0" w:color="auto"/>
            <w:bottom w:val="none" w:sz="0" w:space="0" w:color="auto"/>
            <w:right w:val="none" w:sz="0" w:space="0" w:color="auto"/>
          </w:divBdr>
        </w:div>
        <w:div w:id="1082802613">
          <w:marLeft w:val="1440"/>
          <w:marRight w:val="0"/>
          <w:marTop w:val="0"/>
          <w:marBottom w:val="0"/>
          <w:divBdr>
            <w:top w:val="none" w:sz="0" w:space="0" w:color="auto"/>
            <w:left w:val="none" w:sz="0" w:space="0" w:color="auto"/>
            <w:bottom w:val="none" w:sz="0" w:space="0" w:color="auto"/>
            <w:right w:val="none" w:sz="0" w:space="0" w:color="auto"/>
          </w:divBdr>
        </w:div>
        <w:div w:id="1184399267">
          <w:marLeft w:val="1440"/>
          <w:marRight w:val="0"/>
          <w:marTop w:val="0"/>
          <w:marBottom w:val="0"/>
          <w:divBdr>
            <w:top w:val="none" w:sz="0" w:space="0" w:color="auto"/>
            <w:left w:val="none" w:sz="0" w:space="0" w:color="auto"/>
            <w:bottom w:val="none" w:sz="0" w:space="0" w:color="auto"/>
            <w:right w:val="none" w:sz="0" w:space="0" w:color="auto"/>
          </w:divBdr>
        </w:div>
        <w:div w:id="1267738506">
          <w:marLeft w:val="1440"/>
          <w:marRight w:val="0"/>
          <w:marTop w:val="0"/>
          <w:marBottom w:val="0"/>
          <w:divBdr>
            <w:top w:val="none" w:sz="0" w:space="0" w:color="auto"/>
            <w:left w:val="none" w:sz="0" w:space="0" w:color="auto"/>
            <w:bottom w:val="none" w:sz="0" w:space="0" w:color="auto"/>
            <w:right w:val="none" w:sz="0" w:space="0" w:color="auto"/>
          </w:divBdr>
        </w:div>
        <w:div w:id="1875993372">
          <w:marLeft w:val="1440"/>
          <w:marRight w:val="0"/>
          <w:marTop w:val="0"/>
          <w:marBottom w:val="0"/>
          <w:divBdr>
            <w:top w:val="none" w:sz="0" w:space="0" w:color="auto"/>
            <w:left w:val="none" w:sz="0" w:space="0" w:color="auto"/>
            <w:bottom w:val="none" w:sz="0" w:space="0" w:color="auto"/>
            <w:right w:val="none" w:sz="0" w:space="0" w:color="auto"/>
          </w:divBdr>
        </w:div>
        <w:div w:id="1028750698">
          <w:marLeft w:val="720"/>
          <w:marRight w:val="0"/>
          <w:marTop w:val="0"/>
          <w:marBottom w:val="0"/>
          <w:divBdr>
            <w:top w:val="none" w:sz="0" w:space="0" w:color="auto"/>
            <w:left w:val="none" w:sz="0" w:space="0" w:color="auto"/>
            <w:bottom w:val="none" w:sz="0" w:space="0" w:color="auto"/>
            <w:right w:val="none" w:sz="0" w:space="0" w:color="auto"/>
          </w:divBdr>
        </w:div>
      </w:divsChild>
    </w:div>
    <w:div w:id="275410879">
      <w:bodyDiv w:val="1"/>
      <w:marLeft w:val="0"/>
      <w:marRight w:val="0"/>
      <w:marTop w:val="0"/>
      <w:marBottom w:val="0"/>
      <w:divBdr>
        <w:top w:val="none" w:sz="0" w:space="0" w:color="auto"/>
        <w:left w:val="none" w:sz="0" w:space="0" w:color="auto"/>
        <w:bottom w:val="none" w:sz="0" w:space="0" w:color="auto"/>
        <w:right w:val="none" w:sz="0" w:space="0" w:color="auto"/>
      </w:divBdr>
      <w:divsChild>
        <w:div w:id="875658226">
          <w:marLeft w:val="567"/>
          <w:marRight w:val="0"/>
          <w:marTop w:val="0"/>
          <w:marBottom w:val="0"/>
          <w:divBdr>
            <w:top w:val="none" w:sz="0" w:space="0" w:color="auto"/>
            <w:left w:val="none" w:sz="0" w:space="0" w:color="auto"/>
            <w:bottom w:val="none" w:sz="0" w:space="0" w:color="auto"/>
            <w:right w:val="none" w:sz="0" w:space="0" w:color="auto"/>
          </w:divBdr>
        </w:div>
        <w:div w:id="511145394">
          <w:marLeft w:val="1440"/>
          <w:marRight w:val="0"/>
          <w:marTop w:val="0"/>
          <w:marBottom w:val="0"/>
          <w:divBdr>
            <w:top w:val="none" w:sz="0" w:space="0" w:color="auto"/>
            <w:left w:val="none" w:sz="0" w:space="0" w:color="auto"/>
            <w:bottom w:val="none" w:sz="0" w:space="0" w:color="auto"/>
            <w:right w:val="none" w:sz="0" w:space="0" w:color="auto"/>
          </w:divBdr>
        </w:div>
        <w:div w:id="1362052129">
          <w:marLeft w:val="1440"/>
          <w:marRight w:val="0"/>
          <w:marTop w:val="0"/>
          <w:marBottom w:val="0"/>
          <w:divBdr>
            <w:top w:val="none" w:sz="0" w:space="0" w:color="auto"/>
            <w:left w:val="none" w:sz="0" w:space="0" w:color="auto"/>
            <w:bottom w:val="none" w:sz="0" w:space="0" w:color="auto"/>
            <w:right w:val="none" w:sz="0" w:space="0" w:color="auto"/>
          </w:divBdr>
        </w:div>
        <w:div w:id="818228418">
          <w:marLeft w:val="1440"/>
          <w:marRight w:val="0"/>
          <w:marTop w:val="0"/>
          <w:marBottom w:val="0"/>
          <w:divBdr>
            <w:top w:val="none" w:sz="0" w:space="0" w:color="auto"/>
            <w:left w:val="none" w:sz="0" w:space="0" w:color="auto"/>
            <w:bottom w:val="none" w:sz="0" w:space="0" w:color="auto"/>
            <w:right w:val="none" w:sz="0" w:space="0" w:color="auto"/>
          </w:divBdr>
        </w:div>
        <w:div w:id="530845163">
          <w:marLeft w:val="1440"/>
          <w:marRight w:val="0"/>
          <w:marTop w:val="0"/>
          <w:marBottom w:val="0"/>
          <w:divBdr>
            <w:top w:val="none" w:sz="0" w:space="0" w:color="auto"/>
            <w:left w:val="none" w:sz="0" w:space="0" w:color="auto"/>
            <w:bottom w:val="none" w:sz="0" w:space="0" w:color="auto"/>
            <w:right w:val="none" w:sz="0" w:space="0" w:color="auto"/>
          </w:divBdr>
        </w:div>
        <w:div w:id="1830176215">
          <w:marLeft w:val="1440"/>
          <w:marRight w:val="0"/>
          <w:marTop w:val="0"/>
          <w:marBottom w:val="0"/>
          <w:divBdr>
            <w:top w:val="none" w:sz="0" w:space="0" w:color="auto"/>
            <w:left w:val="none" w:sz="0" w:space="0" w:color="auto"/>
            <w:bottom w:val="none" w:sz="0" w:space="0" w:color="auto"/>
            <w:right w:val="none" w:sz="0" w:space="0" w:color="auto"/>
          </w:divBdr>
        </w:div>
        <w:div w:id="1472599354">
          <w:marLeft w:val="1440"/>
          <w:marRight w:val="0"/>
          <w:marTop w:val="0"/>
          <w:marBottom w:val="0"/>
          <w:divBdr>
            <w:top w:val="none" w:sz="0" w:space="0" w:color="auto"/>
            <w:left w:val="none" w:sz="0" w:space="0" w:color="auto"/>
            <w:bottom w:val="none" w:sz="0" w:space="0" w:color="auto"/>
            <w:right w:val="none" w:sz="0" w:space="0" w:color="auto"/>
          </w:divBdr>
        </w:div>
        <w:div w:id="1484740586">
          <w:marLeft w:val="1440"/>
          <w:marRight w:val="0"/>
          <w:marTop w:val="0"/>
          <w:marBottom w:val="0"/>
          <w:divBdr>
            <w:top w:val="none" w:sz="0" w:space="0" w:color="auto"/>
            <w:left w:val="none" w:sz="0" w:space="0" w:color="auto"/>
            <w:bottom w:val="none" w:sz="0" w:space="0" w:color="auto"/>
            <w:right w:val="none" w:sz="0" w:space="0" w:color="auto"/>
          </w:divBdr>
        </w:div>
        <w:div w:id="1601375324">
          <w:marLeft w:val="1440"/>
          <w:marRight w:val="0"/>
          <w:marTop w:val="0"/>
          <w:marBottom w:val="0"/>
          <w:divBdr>
            <w:top w:val="none" w:sz="0" w:space="0" w:color="auto"/>
            <w:left w:val="none" w:sz="0" w:space="0" w:color="auto"/>
            <w:bottom w:val="none" w:sz="0" w:space="0" w:color="auto"/>
            <w:right w:val="none" w:sz="0" w:space="0" w:color="auto"/>
          </w:divBdr>
        </w:div>
        <w:div w:id="743572505">
          <w:marLeft w:val="1440"/>
          <w:marRight w:val="0"/>
          <w:marTop w:val="0"/>
          <w:marBottom w:val="0"/>
          <w:divBdr>
            <w:top w:val="none" w:sz="0" w:space="0" w:color="auto"/>
            <w:left w:val="none" w:sz="0" w:space="0" w:color="auto"/>
            <w:bottom w:val="none" w:sz="0" w:space="0" w:color="auto"/>
            <w:right w:val="none" w:sz="0" w:space="0" w:color="auto"/>
          </w:divBdr>
        </w:div>
        <w:div w:id="94812811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3784-768D-4707-B8DD-ADFC2058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cp:lastModifiedBy>
  <cp:revision>4</cp:revision>
  <dcterms:created xsi:type="dcterms:W3CDTF">2021-05-24T00:19:00Z</dcterms:created>
  <dcterms:modified xsi:type="dcterms:W3CDTF">2021-05-24T01:07:00Z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Nitro Pro</vt:lpwstr>
  </property>
  <property fmtid="{D5CDD505-2E9C-101B-9397-08002B2CF9AE}" pid="4" name="LastSaved">
    <vt:filetime>2021-05-24T00:00:00Z</vt:filetime>
  </property>
</Properties>
</file>